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6906BB" w14:textId="77777777" w:rsidR="001906F0" w:rsidRPr="001906F0" w:rsidRDefault="00753067" w:rsidP="00F8655F">
      <w:pPr>
        <w:jc w:val="center"/>
        <w:rPr>
          <w:rFonts w:ascii="Times New Roman Bold" w:hAnsi="Times New Roman Bold"/>
          <w:b/>
          <w:smallCaps/>
          <w:sz w:val="28"/>
        </w:rPr>
      </w:pPr>
      <w:r>
        <w:rPr>
          <w:rFonts w:ascii="Times New Roman Bold" w:hAnsi="Times New Roman Bold"/>
          <w:b/>
          <w:smallCaps/>
          <w:sz w:val="28"/>
        </w:rPr>
        <w:t>Informative</w:t>
      </w:r>
      <w:r w:rsidR="001906F0" w:rsidRPr="001906F0">
        <w:rPr>
          <w:rFonts w:ascii="Times New Roman Bold" w:hAnsi="Times New Roman Bold"/>
          <w:b/>
          <w:smallCaps/>
          <w:sz w:val="28"/>
        </w:rPr>
        <w:t xml:space="preserve"> Speech Outline</w:t>
      </w:r>
      <w:r w:rsidR="00B9546A">
        <w:rPr>
          <w:rFonts w:ascii="Times New Roman Bold" w:hAnsi="Times New Roman Bold"/>
          <w:b/>
          <w:smallCaps/>
          <w:sz w:val="28"/>
        </w:rPr>
        <w:t xml:space="preserve"> Template</w:t>
      </w:r>
    </w:p>
    <w:p w14:paraId="2D342201" w14:textId="77777777" w:rsidR="001906F0" w:rsidRDefault="001906F0" w:rsidP="00F8655F">
      <w:pPr>
        <w:rPr>
          <w:rFonts w:ascii="Times New Roman" w:hAnsi="Times New Roman"/>
          <w:b/>
        </w:rPr>
      </w:pPr>
    </w:p>
    <w:p w14:paraId="440953AF" w14:textId="4266EDC0" w:rsidR="008F1554" w:rsidRPr="00E37E1B" w:rsidRDefault="00EA54D3" w:rsidP="00F8655F">
      <w:pPr>
        <w:tabs>
          <w:tab w:val="left" w:pos="1440"/>
        </w:tabs>
        <w:rPr>
          <w:rFonts w:ascii="Times New Roman" w:hAnsi="Times New Roman"/>
        </w:rPr>
      </w:pPr>
      <w:proofErr w:type="gramStart"/>
      <w:r w:rsidRPr="00E37E1B">
        <w:rPr>
          <w:rFonts w:ascii="Times New Roman" w:hAnsi="Times New Roman"/>
        </w:rPr>
        <w:t>Your</w:t>
      </w:r>
      <w:proofErr w:type="gramEnd"/>
      <w:r w:rsidRPr="00E37E1B">
        <w:rPr>
          <w:rFonts w:ascii="Times New Roman" w:hAnsi="Times New Roman"/>
        </w:rPr>
        <w:t xml:space="preserve"> Name</w:t>
      </w:r>
      <w:r w:rsidR="00F8664F" w:rsidRPr="00E37E1B">
        <w:rPr>
          <w:rFonts w:ascii="Times New Roman" w:hAnsi="Times New Roman"/>
        </w:rPr>
        <w:t>:</w:t>
      </w:r>
    </w:p>
    <w:p w14:paraId="34DC39D1" w14:textId="749C9A08" w:rsidR="008F1554" w:rsidRPr="00E37E1B" w:rsidRDefault="00556A08" w:rsidP="00F8655F">
      <w:pPr>
        <w:tabs>
          <w:tab w:val="left" w:pos="1440"/>
        </w:tabs>
        <w:rPr>
          <w:rFonts w:ascii="Times New Roman" w:hAnsi="Times New Roman"/>
        </w:rPr>
      </w:pPr>
      <w:r w:rsidRPr="00E37E1B">
        <w:rPr>
          <w:rFonts w:ascii="Times New Roman" w:hAnsi="Times New Roman"/>
        </w:rPr>
        <w:t>COMS 101</w:t>
      </w:r>
      <w:r w:rsidR="00D565AB">
        <w:rPr>
          <w:rFonts w:ascii="Times New Roman" w:hAnsi="Times New Roman"/>
        </w:rPr>
        <w:t xml:space="preserve"> Section ___</w:t>
      </w:r>
    </w:p>
    <w:p w14:paraId="7FA2C736" w14:textId="1BE430AA" w:rsidR="008F1554" w:rsidRPr="001906F0" w:rsidRDefault="00EA54D3" w:rsidP="00F8655F">
      <w:pPr>
        <w:tabs>
          <w:tab w:val="left" w:pos="1440"/>
        </w:tabs>
        <w:rPr>
          <w:rFonts w:ascii="Times New Roman" w:hAnsi="Times New Roman"/>
          <w:b/>
        </w:rPr>
      </w:pPr>
      <w:r w:rsidRPr="00E37E1B">
        <w:rPr>
          <w:rFonts w:ascii="Times New Roman" w:hAnsi="Times New Roman"/>
        </w:rPr>
        <w:t>Date Due</w:t>
      </w:r>
      <w:r w:rsidR="00F8664F" w:rsidRPr="00E37E1B">
        <w:rPr>
          <w:rFonts w:ascii="Times New Roman" w:hAnsi="Times New Roman"/>
        </w:rPr>
        <w:t>:</w:t>
      </w:r>
    </w:p>
    <w:p w14:paraId="22C15CFA" w14:textId="77777777" w:rsidR="001906F0" w:rsidRDefault="001906F0" w:rsidP="00F8655F">
      <w:pPr>
        <w:rPr>
          <w:rFonts w:ascii="Times New Roman" w:hAnsi="Times New Roman"/>
          <w:u w:val="single"/>
        </w:rPr>
      </w:pPr>
    </w:p>
    <w:p w14:paraId="6F18AE1F" w14:textId="717CFCB3" w:rsidR="008F1554" w:rsidRDefault="008F1554" w:rsidP="00F8655F">
      <w:pPr>
        <w:ind w:left="2520" w:hanging="2520"/>
        <w:rPr>
          <w:rFonts w:ascii="Times New Roman" w:hAnsi="Times New Roman"/>
        </w:rPr>
      </w:pPr>
      <w:r w:rsidRPr="001906F0">
        <w:rPr>
          <w:rFonts w:ascii="Times New Roman" w:hAnsi="Times New Roman"/>
          <w:b/>
        </w:rPr>
        <w:t>Organization:</w:t>
      </w:r>
      <w:r w:rsidR="00225E5F">
        <w:rPr>
          <w:rFonts w:ascii="Times New Roman" w:hAnsi="Times New Roman"/>
        </w:rPr>
        <w:tab/>
      </w:r>
      <w:r w:rsidR="00AE41A4" w:rsidRPr="00FB1464">
        <w:rPr>
          <w:rFonts w:ascii="Times New Roman" w:hAnsi="Times New Roman"/>
        </w:rPr>
        <w:t xml:space="preserve">Identify your outline pattern here. </w:t>
      </w:r>
      <w:r w:rsidR="00AE41A4" w:rsidRPr="00FB1464">
        <w:rPr>
          <w:rFonts w:ascii="Times New Roman" w:hAnsi="Times New Roman"/>
          <w:color w:val="000000"/>
        </w:rPr>
        <w:t>Your only option for this speech is the Topical pattern</w:t>
      </w:r>
      <w:r w:rsidR="00AE41A4">
        <w:rPr>
          <w:rFonts w:ascii="Times New Roman" w:hAnsi="Times New Roman"/>
          <w:color w:val="000000"/>
        </w:rPr>
        <w:t xml:space="preserve"> (see </w:t>
      </w:r>
      <w:r w:rsidR="00BE2D20">
        <w:rPr>
          <w:rFonts w:ascii="Times New Roman" w:hAnsi="Times New Roman"/>
          <w:color w:val="000000"/>
        </w:rPr>
        <w:t>course readings</w:t>
      </w:r>
      <w:r w:rsidR="00AE41A4">
        <w:rPr>
          <w:rFonts w:ascii="Times New Roman" w:hAnsi="Times New Roman"/>
          <w:color w:val="000000"/>
        </w:rPr>
        <w:t xml:space="preserve">, </w:t>
      </w:r>
      <w:r w:rsidR="00BE2D20">
        <w:rPr>
          <w:rFonts w:ascii="Times New Roman" w:hAnsi="Times New Roman"/>
          <w:color w:val="000000"/>
        </w:rPr>
        <w:t>ch</w:t>
      </w:r>
      <w:r w:rsidR="00C80E69">
        <w:rPr>
          <w:rFonts w:ascii="Times New Roman" w:hAnsi="Times New Roman"/>
          <w:color w:val="000000"/>
        </w:rPr>
        <w:t>.</w:t>
      </w:r>
      <w:r w:rsidR="00AE41A4">
        <w:rPr>
          <w:rFonts w:ascii="Times New Roman" w:hAnsi="Times New Roman"/>
          <w:color w:val="000000"/>
        </w:rPr>
        <w:t xml:space="preserve"> </w:t>
      </w:r>
      <w:r w:rsidR="00BE2D20">
        <w:rPr>
          <w:rFonts w:ascii="Times New Roman" w:hAnsi="Times New Roman"/>
          <w:color w:val="000000"/>
        </w:rPr>
        <w:t>7</w:t>
      </w:r>
      <w:r w:rsidR="00AE41A4">
        <w:rPr>
          <w:rFonts w:ascii="Times New Roman" w:hAnsi="Times New Roman"/>
          <w:color w:val="000000"/>
        </w:rPr>
        <w:t>)</w:t>
      </w:r>
      <w:r w:rsidR="00AE41A4" w:rsidRPr="00FB1464">
        <w:rPr>
          <w:rFonts w:ascii="Times New Roman" w:hAnsi="Times New Roman"/>
        </w:rPr>
        <w:t>.</w:t>
      </w:r>
    </w:p>
    <w:p w14:paraId="20DCCA28" w14:textId="77777777" w:rsidR="0053284A" w:rsidRPr="00D24250" w:rsidRDefault="0053284A" w:rsidP="00F8655F">
      <w:pPr>
        <w:ind w:left="2520" w:hanging="2520"/>
        <w:rPr>
          <w:rFonts w:ascii="Times New Roman" w:hAnsi="Times New Roman"/>
        </w:rPr>
      </w:pPr>
    </w:p>
    <w:p w14:paraId="514433C7" w14:textId="62F75676" w:rsidR="008F1554" w:rsidRDefault="008F1554" w:rsidP="00F8655F">
      <w:pPr>
        <w:ind w:left="2520" w:hanging="2520"/>
        <w:rPr>
          <w:rFonts w:ascii="Times New Roman" w:hAnsi="Times New Roman"/>
        </w:rPr>
      </w:pPr>
      <w:r w:rsidRPr="001906F0">
        <w:rPr>
          <w:rFonts w:ascii="Times New Roman" w:hAnsi="Times New Roman"/>
          <w:b/>
        </w:rPr>
        <w:t>Audience analysis:</w:t>
      </w:r>
      <w:r w:rsidRPr="001906F0">
        <w:rPr>
          <w:rFonts w:ascii="Times New Roman" w:hAnsi="Times New Roman"/>
        </w:rPr>
        <w:tab/>
      </w:r>
      <w:r w:rsidR="00E61E2B">
        <w:rPr>
          <w:rFonts w:ascii="Times New Roman" w:hAnsi="Times New Roman"/>
        </w:rPr>
        <w:t xml:space="preserve">Provide a </w:t>
      </w:r>
      <w:r w:rsidR="00A471FB">
        <w:rPr>
          <w:rFonts w:ascii="Times New Roman" w:hAnsi="Times New Roman"/>
        </w:rPr>
        <w:t>description of your audience (e.g., its demographics like age, gender, ethnicity, etc. as well as any other information about them that impacts the way you plan and present the speech</w:t>
      </w:r>
      <w:r w:rsidR="00C03476">
        <w:rPr>
          <w:rFonts w:ascii="Times New Roman" w:hAnsi="Times New Roman"/>
        </w:rPr>
        <w:t xml:space="preserve"> (see </w:t>
      </w:r>
      <w:r w:rsidR="00BE2D20">
        <w:rPr>
          <w:rFonts w:ascii="Times New Roman" w:hAnsi="Times New Roman"/>
          <w:color w:val="000000"/>
        </w:rPr>
        <w:t>course readings</w:t>
      </w:r>
      <w:r w:rsidR="00A471FB">
        <w:rPr>
          <w:rFonts w:ascii="Times New Roman" w:hAnsi="Times New Roman"/>
        </w:rPr>
        <w:t xml:space="preserve">, </w:t>
      </w:r>
      <w:r w:rsidR="00BE2D20">
        <w:rPr>
          <w:rFonts w:ascii="Times New Roman" w:hAnsi="Times New Roman"/>
        </w:rPr>
        <w:t>ch</w:t>
      </w:r>
      <w:r w:rsidR="008D6CAC">
        <w:rPr>
          <w:rFonts w:ascii="Times New Roman" w:hAnsi="Times New Roman"/>
        </w:rPr>
        <w:t>.</w:t>
      </w:r>
      <w:r w:rsidR="00A471FB">
        <w:rPr>
          <w:rFonts w:ascii="Times New Roman" w:hAnsi="Times New Roman"/>
        </w:rPr>
        <w:t xml:space="preserve"> </w:t>
      </w:r>
      <w:r w:rsidR="00BE2D20">
        <w:rPr>
          <w:rFonts w:ascii="Times New Roman" w:hAnsi="Times New Roman"/>
        </w:rPr>
        <w:t>4</w:t>
      </w:r>
      <w:r w:rsidR="00C03476">
        <w:rPr>
          <w:rFonts w:ascii="Times New Roman" w:hAnsi="Times New Roman"/>
        </w:rPr>
        <w:t>)</w:t>
      </w:r>
      <w:r w:rsidRPr="001906F0">
        <w:rPr>
          <w:rFonts w:ascii="Times New Roman" w:hAnsi="Times New Roman"/>
        </w:rPr>
        <w:t>.</w:t>
      </w:r>
    </w:p>
    <w:p w14:paraId="40832B91" w14:textId="77777777" w:rsidR="0053284A" w:rsidRPr="001906F0" w:rsidRDefault="0053284A" w:rsidP="00F8655F">
      <w:pPr>
        <w:ind w:left="2520" w:hanging="2520"/>
        <w:rPr>
          <w:rFonts w:ascii="Times New Roman" w:hAnsi="Times New Roman"/>
        </w:rPr>
      </w:pPr>
    </w:p>
    <w:p w14:paraId="032B1E17" w14:textId="5BC6B04A" w:rsidR="008F1554" w:rsidRDefault="00B36A8E" w:rsidP="00F8655F">
      <w:pPr>
        <w:ind w:left="2520" w:hanging="2520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>Topic</w:t>
      </w:r>
      <w:r w:rsidR="008F1554" w:rsidRPr="001906F0">
        <w:rPr>
          <w:rFonts w:ascii="Times New Roman" w:hAnsi="Times New Roman"/>
          <w:b/>
        </w:rPr>
        <w:t>:</w:t>
      </w:r>
      <w:r w:rsidR="008F1554" w:rsidRPr="001906F0">
        <w:rPr>
          <w:rFonts w:ascii="Times New Roman" w:hAnsi="Times New Roman"/>
          <w:b/>
        </w:rPr>
        <w:tab/>
      </w:r>
      <w:r w:rsidR="0053284A" w:rsidRPr="00FB1464">
        <w:rPr>
          <w:rFonts w:ascii="Times New Roman" w:hAnsi="Times New Roman"/>
          <w:bCs/>
        </w:rPr>
        <w:t xml:space="preserve">In </w:t>
      </w:r>
      <w:r w:rsidR="00BE118E">
        <w:rPr>
          <w:rFonts w:ascii="Times New Roman" w:hAnsi="Times New Roman"/>
          <w:bCs/>
        </w:rPr>
        <w:t>1</w:t>
      </w:r>
      <w:r w:rsidR="00BE118E" w:rsidRPr="00FB1464">
        <w:rPr>
          <w:rFonts w:ascii="Times New Roman" w:hAnsi="Times New Roman"/>
          <w:bCs/>
        </w:rPr>
        <w:t xml:space="preserve"> </w:t>
      </w:r>
      <w:r w:rsidR="0053284A" w:rsidRPr="00FB1464">
        <w:rPr>
          <w:rFonts w:ascii="Times New Roman" w:hAnsi="Times New Roman"/>
          <w:bCs/>
        </w:rPr>
        <w:t xml:space="preserve">or </w:t>
      </w:r>
      <w:r w:rsidR="00BE118E">
        <w:rPr>
          <w:rFonts w:ascii="Times New Roman" w:hAnsi="Times New Roman"/>
          <w:bCs/>
        </w:rPr>
        <w:t>2</w:t>
      </w:r>
      <w:r w:rsidR="00BE118E" w:rsidRPr="00FB1464">
        <w:rPr>
          <w:rFonts w:ascii="Times New Roman" w:hAnsi="Times New Roman"/>
          <w:bCs/>
        </w:rPr>
        <w:t xml:space="preserve"> </w:t>
      </w:r>
      <w:r w:rsidR="0053284A">
        <w:rPr>
          <w:rFonts w:ascii="Times New Roman" w:hAnsi="Times New Roman"/>
          <w:bCs/>
        </w:rPr>
        <w:t>sentences</w:t>
      </w:r>
      <w:r w:rsidR="0053284A" w:rsidRPr="00FB1464">
        <w:rPr>
          <w:rFonts w:ascii="Times New Roman" w:hAnsi="Times New Roman"/>
          <w:bCs/>
        </w:rPr>
        <w:t xml:space="preserve">, identify the </w:t>
      </w:r>
      <w:r w:rsidR="006F70DB">
        <w:rPr>
          <w:rFonts w:ascii="Times New Roman" w:hAnsi="Times New Roman"/>
          <w:bCs/>
        </w:rPr>
        <w:t>career/job field</w:t>
      </w:r>
      <w:r w:rsidR="0053284A" w:rsidRPr="00FB1464">
        <w:rPr>
          <w:rFonts w:ascii="Times New Roman" w:hAnsi="Times New Roman"/>
          <w:bCs/>
        </w:rPr>
        <w:t xml:space="preserve"> </w:t>
      </w:r>
      <w:r w:rsidR="006F70DB">
        <w:rPr>
          <w:rFonts w:ascii="Times New Roman" w:hAnsi="Times New Roman"/>
          <w:bCs/>
        </w:rPr>
        <w:t xml:space="preserve">that </w:t>
      </w:r>
      <w:r w:rsidR="0053284A" w:rsidRPr="00FB1464">
        <w:rPr>
          <w:rFonts w:ascii="Times New Roman" w:hAnsi="Times New Roman"/>
          <w:bCs/>
        </w:rPr>
        <w:t>you</w:t>
      </w:r>
      <w:r w:rsidR="00F50EC8">
        <w:rPr>
          <w:rFonts w:ascii="Times New Roman" w:hAnsi="Times New Roman"/>
          <w:bCs/>
        </w:rPr>
        <w:t>, in this speech,</w:t>
      </w:r>
      <w:r w:rsidR="004306D6">
        <w:rPr>
          <w:rFonts w:ascii="Times New Roman" w:hAnsi="Times New Roman"/>
          <w:bCs/>
        </w:rPr>
        <w:t xml:space="preserve"> </w:t>
      </w:r>
      <w:r w:rsidR="006F70DB">
        <w:rPr>
          <w:rFonts w:ascii="Times New Roman" w:hAnsi="Times New Roman"/>
          <w:bCs/>
        </w:rPr>
        <w:t xml:space="preserve">will </w:t>
      </w:r>
      <w:r w:rsidR="00F50EC8">
        <w:rPr>
          <w:rFonts w:ascii="Times New Roman" w:hAnsi="Times New Roman"/>
          <w:bCs/>
        </w:rPr>
        <w:t xml:space="preserve">define, </w:t>
      </w:r>
      <w:r w:rsidR="00296673">
        <w:rPr>
          <w:rFonts w:ascii="Times New Roman" w:hAnsi="Times New Roman"/>
          <w:bCs/>
        </w:rPr>
        <w:t>describe</w:t>
      </w:r>
      <w:r w:rsidR="00F50EC8">
        <w:rPr>
          <w:rFonts w:ascii="Times New Roman" w:hAnsi="Times New Roman"/>
          <w:bCs/>
        </w:rPr>
        <w:t xml:space="preserve">, and present </w:t>
      </w:r>
      <w:r w:rsidR="00BC3144">
        <w:rPr>
          <w:rFonts w:ascii="Times New Roman" w:hAnsi="Times New Roman"/>
          <w:bCs/>
        </w:rPr>
        <w:t xml:space="preserve">to the audience </w:t>
      </w:r>
      <w:r w:rsidR="00F50EC8">
        <w:rPr>
          <w:rFonts w:ascii="Times New Roman" w:hAnsi="Times New Roman"/>
          <w:bCs/>
        </w:rPr>
        <w:t xml:space="preserve">as a platform for promoting what God values. </w:t>
      </w:r>
      <w:r w:rsidR="009F78AF">
        <w:rPr>
          <w:rFonts w:ascii="Times New Roman" w:hAnsi="Times New Roman"/>
          <w:bCs/>
        </w:rPr>
        <w:t>Simply</w:t>
      </w:r>
      <w:r w:rsidR="00BC3144">
        <w:rPr>
          <w:rFonts w:ascii="Times New Roman" w:hAnsi="Times New Roman"/>
          <w:bCs/>
        </w:rPr>
        <w:t xml:space="preserve"> state</w:t>
      </w:r>
      <w:r w:rsidR="00AC134F">
        <w:rPr>
          <w:rFonts w:ascii="Times New Roman" w:hAnsi="Times New Roman"/>
          <w:bCs/>
        </w:rPr>
        <w:t xml:space="preserve"> here</w:t>
      </w:r>
      <w:r w:rsidR="00BC3144">
        <w:rPr>
          <w:rFonts w:ascii="Times New Roman" w:hAnsi="Times New Roman"/>
          <w:bCs/>
        </w:rPr>
        <w:t xml:space="preserve"> that one can use this job field</w:t>
      </w:r>
      <w:r w:rsidR="00003557">
        <w:rPr>
          <w:rFonts w:ascii="Times New Roman" w:hAnsi="Times New Roman"/>
          <w:bCs/>
        </w:rPr>
        <w:t xml:space="preserve"> [identify it] </w:t>
      </w:r>
      <w:r w:rsidR="00BC3144">
        <w:rPr>
          <w:rFonts w:ascii="Times New Roman" w:hAnsi="Times New Roman"/>
          <w:bCs/>
        </w:rPr>
        <w:t xml:space="preserve">to promote </w:t>
      </w:r>
      <w:r w:rsidR="00A51D00">
        <w:rPr>
          <w:rFonts w:ascii="Times New Roman" w:hAnsi="Times New Roman"/>
          <w:bCs/>
        </w:rPr>
        <w:t>specific</w:t>
      </w:r>
      <w:r w:rsidR="00BC3144">
        <w:rPr>
          <w:rFonts w:ascii="Times New Roman" w:hAnsi="Times New Roman"/>
          <w:bCs/>
        </w:rPr>
        <w:t xml:space="preserve"> things that God values</w:t>
      </w:r>
      <w:r w:rsidR="00003557">
        <w:rPr>
          <w:rFonts w:ascii="Times New Roman" w:hAnsi="Times New Roman"/>
          <w:bCs/>
        </w:rPr>
        <w:t xml:space="preserve"> [identify them]</w:t>
      </w:r>
      <w:r w:rsidR="00A51D00">
        <w:rPr>
          <w:rFonts w:ascii="Times New Roman" w:hAnsi="Times New Roman"/>
          <w:bCs/>
        </w:rPr>
        <w:t xml:space="preserve">. </w:t>
      </w:r>
      <w:r w:rsidR="0053284A" w:rsidRPr="00FB1464">
        <w:rPr>
          <w:rFonts w:ascii="Times New Roman" w:hAnsi="Times New Roman"/>
          <w:bCs/>
        </w:rPr>
        <w:t>(</w:t>
      </w:r>
      <w:r w:rsidR="00A740C0">
        <w:rPr>
          <w:rFonts w:ascii="Times New Roman" w:hAnsi="Times New Roman"/>
          <w:bCs/>
        </w:rPr>
        <w:t>S</w:t>
      </w:r>
      <w:r w:rsidR="0053284A" w:rsidRPr="00FB1464">
        <w:rPr>
          <w:rFonts w:ascii="Times New Roman" w:hAnsi="Times New Roman"/>
          <w:bCs/>
        </w:rPr>
        <w:t xml:space="preserve">ee the Informative </w:t>
      </w:r>
      <w:r w:rsidR="0073283A">
        <w:rPr>
          <w:rFonts w:ascii="Times New Roman" w:hAnsi="Times New Roman"/>
          <w:bCs/>
        </w:rPr>
        <w:t xml:space="preserve">Outline and </w:t>
      </w:r>
      <w:r w:rsidR="0053284A" w:rsidRPr="00FB1464">
        <w:rPr>
          <w:rFonts w:ascii="Times New Roman" w:hAnsi="Times New Roman"/>
          <w:bCs/>
        </w:rPr>
        <w:t xml:space="preserve">Speech </w:t>
      </w:r>
      <w:r w:rsidR="0073283A">
        <w:rPr>
          <w:rFonts w:ascii="Times New Roman" w:hAnsi="Times New Roman"/>
          <w:bCs/>
        </w:rPr>
        <w:t xml:space="preserve">Instructions </w:t>
      </w:r>
      <w:r w:rsidR="0053284A" w:rsidRPr="00FB1464">
        <w:rPr>
          <w:rFonts w:ascii="Times New Roman" w:hAnsi="Times New Roman"/>
          <w:bCs/>
        </w:rPr>
        <w:t>document</w:t>
      </w:r>
      <w:r w:rsidR="00A740C0">
        <w:rPr>
          <w:rFonts w:ascii="Times New Roman" w:hAnsi="Times New Roman"/>
          <w:bCs/>
        </w:rPr>
        <w:t>.</w:t>
      </w:r>
      <w:r w:rsidR="0053284A" w:rsidRPr="00FB1464">
        <w:rPr>
          <w:rFonts w:ascii="Times New Roman" w:hAnsi="Times New Roman"/>
          <w:bCs/>
        </w:rPr>
        <w:t>)</w:t>
      </w:r>
    </w:p>
    <w:p w14:paraId="282E059D" w14:textId="77777777" w:rsidR="0053284A" w:rsidRPr="001906F0" w:rsidRDefault="0053284A" w:rsidP="00F8655F">
      <w:pPr>
        <w:ind w:left="2520" w:hanging="2520"/>
        <w:rPr>
          <w:rFonts w:ascii="Times New Roman" w:hAnsi="Times New Roman"/>
        </w:rPr>
      </w:pPr>
    </w:p>
    <w:p w14:paraId="089A26CA" w14:textId="776F8527" w:rsidR="0053284A" w:rsidRDefault="00B9546A" w:rsidP="00B91C36">
      <w:pPr>
        <w:ind w:left="2520" w:hanging="2520"/>
        <w:rPr>
          <w:rFonts w:ascii="Times New Roman" w:hAnsi="Times New Roman"/>
        </w:rPr>
      </w:pPr>
      <w:r>
        <w:rPr>
          <w:rFonts w:ascii="Times New Roman" w:hAnsi="Times New Roman"/>
          <w:b/>
        </w:rPr>
        <w:t>General</w:t>
      </w:r>
      <w:r w:rsidRPr="00FB1464">
        <w:rPr>
          <w:rFonts w:ascii="Times New Roman" w:hAnsi="Times New Roman"/>
          <w:b/>
        </w:rPr>
        <w:t xml:space="preserve"> </w:t>
      </w:r>
      <w:r w:rsidR="00DE31C1">
        <w:rPr>
          <w:rFonts w:ascii="Times New Roman" w:hAnsi="Times New Roman"/>
          <w:b/>
        </w:rPr>
        <w:t>Goal</w:t>
      </w:r>
      <w:r w:rsidR="0053284A" w:rsidRPr="00FB1464">
        <w:rPr>
          <w:rFonts w:ascii="Times New Roman" w:hAnsi="Times New Roman"/>
          <w:b/>
        </w:rPr>
        <w:t>:</w:t>
      </w:r>
      <w:r w:rsidR="0053284A" w:rsidRPr="00FB1464">
        <w:rPr>
          <w:rFonts w:ascii="Times New Roman" w:hAnsi="Times New Roman"/>
        </w:rPr>
        <w:tab/>
        <w:t>To inform</w:t>
      </w:r>
      <w:r w:rsidR="00DE31C1">
        <w:rPr>
          <w:rFonts w:ascii="Times New Roman" w:hAnsi="Times New Roman"/>
        </w:rPr>
        <w:t xml:space="preserve"> the audience about _____ (the job field you will profile)</w:t>
      </w:r>
    </w:p>
    <w:p w14:paraId="1CCEDA31" w14:textId="77777777" w:rsidR="0053284A" w:rsidRPr="00FB1464" w:rsidRDefault="0053284A" w:rsidP="00B91C36">
      <w:pPr>
        <w:ind w:left="2520" w:hanging="2520"/>
        <w:rPr>
          <w:rFonts w:ascii="Times New Roman" w:hAnsi="Times New Roman"/>
        </w:rPr>
      </w:pPr>
    </w:p>
    <w:p w14:paraId="4695563A" w14:textId="45BCDB63" w:rsidR="00EA303E" w:rsidRDefault="00B9546A" w:rsidP="00F8655F">
      <w:pPr>
        <w:ind w:left="2520" w:hanging="2520"/>
        <w:rPr>
          <w:rFonts w:ascii="Times New Roman" w:hAnsi="Times New Roman"/>
        </w:rPr>
      </w:pPr>
      <w:r>
        <w:rPr>
          <w:rFonts w:ascii="Times New Roman" w:hAnsi="Times New Roman"/>
          <w:b/>
        </w:rPr>
        <w:t>Specific</w:t>
      </w:r>
      <w:r w:rsidRPr="00FB1464">
        <w:rPr>
          <w:rFonts w:ascii="Times New Roman" w:hAnsi="Times New Roman"/>
          <w:b/>
        </w:rPr>
        <w:t xml:space="preserve"> </w:t>
      </w:r>
      <w:r w:rsidR="006A6549">
        <w:rPr>
          <w:rFonts w:ascii="Times New Roman" w:hAnsi="Times New Roman"/>
          <w:b/>
        </w:rPr>
        <w:t>Goal</w:t>
      </w:r>
      <w:r w:rsidR="0053284A" w:rsidRPr="00FB1464">
        <w:rPr>
          <w:rFonts w:ascii="Times New Roman" w:hAnsi="Times New Roman"/>
          <w:b/>
        </w:rPr>
        <w:t>:</w:t>
      </w:r>
      <w:r w:rsidR="0053284A" w:rsidRPr="00FB1464">
        <w:rPr>
          <w:rFonts w:ascii="Times New Roman" w:hAnsi="Times New Roman"/>
          <w:b/>
        </w:rPr>
        <w:tab/>
      </w:r>
      <w:r w:rsidR="00DE31C1">
        <w:rPr>
          <w:rFonts w:ascii="Times New Roman" w:hAnsi="Times New Roman"/>
        </w:rPr>
        <w:t xml:space="preserve">I want to inform my audience about the ______ job field and to show members how </w:t>
      </w:r>
      <w:r w:rsidR="0053284A" w:rsidRPr="00FB1464">
        <w:rPr>
          <w:rFonts w:ascii="Times New Roman" w:hAnsi="Times New Roman"/>
        </w:rPr>
        <w:t>this vocation can serve as a platform for prom</w:t>
      </w:r>
      <w:r w:rsidR="00DE31C1">
        <w:rPr>
          <w:rFonts w:ascii="Times New Roman" w:hAnsi="Times New Roman"/>
        </w:rPr>
        <w:t xml:space="preserve">oting _______ [list a God-valued quality or two here]—qualities </w:t>
      </w:r>
      <w:r w:rsidR="003A5B7C">
        <w:rPr>
          <w:rFonts w:ascii="Times New Roman" w:hAnsi="Times New Roman"/>
        </w:rPr>
        <w:t>that God values</w:t>
      </w:r>
      <w:r w:rsidR="0053284A" w:rsidRPr="00FB1464">
        <w:rPr>
          <w:rFonts w:ascii="Times New Roman" w:hAnsi="Times New Roman"/>
        </w:rPr>
        <w:t xml:space="preserve"> according to Scripture</w:t>
      </w:r>
      <w:r w:rsidR="003A5B7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[</w:t>
      </w:r>
      <w:r w:rsidR="00FE1F74">
        <w:rPr>
          <w:rFonts w:ascii="Times New Roman" w:hAnsi="Times New Roman"/>
        </w:rPr>
        <w:t>cite</w:t>
      </w:r>
      <w:r w:rsidR="00DE31C1">
        <w:rPr>
          <w:rFonts w:ascii="Times New Roman" w:hAnsi="Times New Roman"/>
        </w:rPr>
        <w:t xml:space="preserve"> a</w:t>
      </w:r>
      <w:r w:rsidR="003A5B7C">
        <w:rPr>
          <w:rFonts w:ascii="Times New Roman" w:hAnsi="Times New Roman"/>
        </w:rPr>
        <w:t xml:space="preserve"> </w:t>
      </w:r>
      <w:r w:rsidR="00C80E69">
        <w:rPr>
          <w:rFonts w:ascii="Times New Roman" w:hAnsi="Times New Roman"/>
        </w:rPr>
        <w:t>b</w:t>
      </w:r>
      <w:r w:rsidR="00DE31C1">
        <w:rPr>
          <w:rFonts w:ascii="Times New Roman" w:hAnsi="Times New Roman"/>
        </w:rPr>
        <w:t>iblical passage or two</w:t>
      </w:r>
      <w:r w:rsidR="003A5B7C">
        <w:rPr>
          <w:rFonts w:ascii="Times New Roman" w:hAnsi="Times New Roman"/>
        </w:rPr>
        <w:t xml:space="preserve"> that support</w:t>
      </w:r>
      <w:r w:rsidR="00DE31C1">
        <w:rPr>
          <w:rFonts w:ascii="Times New Roman" w:hAnsi="Times New Roman"/>
        </w:rPr>
        <w:t>s</w:t>
      </w:r>
      <w:r w:rsidR="003A5B7C">
        <w:rPr>
          <w:rFonts w:ascii="Times New Roman" w:hAnsi="Times New Roman"/>
        </w:rPr>
        <w:t xml:space="preserve"> </w:t>
      </w:r>
      <w:r w:rsidR="00DE31C1">
        <w:rPr>
          <w:rFonts w:ascii="Times New Roman" w:hAnsi="Times New Roman"/>
        </w:rPr>
        <w:t>your statement</w:t>
      </w:r>
      <w:r w:rsidR="003A5B7C">
        <w:rPr>
          <w:rFonts w:ascii="Times New Roman" w:hAnsi="Times New Roman"/>
        </w:rPr>
        <w:t xml:space="preserve"> that </w:t>
      </w:r>
      <w:r w:rsidR="00DE31C1">
        <w:rPr>
          <w:rFonts w:ascii="Times New Roman" w:hAnsi="Times New Roman"/>
        </w:rPr>
        <w:t>God</w:t>
      </w:r>
      <w:r w:rsidR="003A5B7C">
        <w:rPr>
          <w:rFonts w:ascii="Times New Roman" w:hAnsi="Times New Roman"/>
        </w:rPr>
        <w:t xml:space="preserve"> values this</w:t>
      </w:r>
      <w:r w:rsidR="00DE31C1">
        <w:rPr>
          <w:rFonts w:ascii="Times New Roman" w:hAnsi="Times New Roman"/>
        </w:rPr>
        <w:t xml:space="preserve"> quality</w:t>
      </w:r>
      <w:r>
        <w:rPr>
          <w:rFonts w:ascii="Times New Roman" w:hAnsi="Times New Roman"/>
        </w:rPr>
        <w:t>]</w:t>
      </w:r>
      <w:r w:rsidR="0053284A" w:rsidRPr="00FB1464">
        <w:rPr>
          <w:rFonts w:ascii="Times New Roman" w:hAnsi="Times New Roman"/>
        </w:rPr>
        <w:t>.</w:t>
      </w:r>
      <w:r w:rsidR="00BE2D20">
        <w:rPr>
          <w:rFonts w:ascii="Times New Roman" w:hAnsi="Times New Roman"/>
        </w:rPr>
        <w:t xml:space="preserve"> (</w:t>
      </w:r>
      <w:proofErr w:type="gramStart"/>
      <w:r w:rsidR="00BE2D20">
        <w:rPr>
          <w:rFonts w:ascii="Times New Roman" w:hAnsi="Times New Roman"/>
        </w:rPr>
        <w:t>see</w:t>
      </w:r>
      <w:proofErr w:type="gramEnd"/>
      <w:r w:rsidR="00BE2D20">
        <w:rPr>
          <w:rFonts w:ascii="Times New Roman" w:hAnsi="Times New Roman"/>
        </w:rPr>
        <w:t xml:space="preserve"> </w:t>
      </w:r>
      <w:r w:rsidR="00BE2D20">
        <w:rPr>
          <w:rFonts w:ascii="Times New Roman" w:hAnsi="Times New Roman"/>
          <w:color w:val="000000"/>
        </w:rPr>
        <w:t>course readings</w:t>
      </w:r>
      <w:r w:rsidR="00BE2D20">
        <w:rPr>
          <w:rFonts w:ascii="Times New Roman" w:hAnsi="Times New Roman"/>
        </w:rPr>
        <w:t>, ch</w:t>
      </w:r>
      <w:r w:rsidR="00DE31C1">
        <w:rPr>
          <w:rFonts w:ascii="Times New Roman" w:hAnsi="Times New Roman"/>
        </w:rPr>
        <w:t xml:space="preserve">. </w:t>
      </w:r>
      <w:r w:rsidR="00BE2D20">
        <w:rPr>
          <w:rFonts w:ascii="Times New Roman" w:hAnsi="Times New Roman"/>
        </w:rPr>
        <w:t>4</w:t>
      </w:r>
      <w:r>
        <w:rPr>
          <w:rFonts w:ascii="Times New Roman" w:hAnsi="Times New Roman"/>
        </w:rPr>
        <w:t>)</w:t>
      </w:r>
    </w:p>
    <w:p w14:paraId="6A19D366" w14:textId="77777777" w:rsidR="00B27C38" w:rsidRPr="001906F0" w:rsidRDefault="00B27C38" w:rsidP="00225E5F">
      <w:pPr>
        <w:spacing w:line="276" w:lineRule="auto"/>
        <w:ind w:left="2160" w:hanging="2160"/>
        <w:rPr>
          <w:rFonts w:ascii="Times New Roman" w:hAnsi="Times New Roman"/>
        </w:rPr>
      </w:pPr>
    </w:p>
    <w:p w14:paraId="7BCFD235" w14:textId="77777777" w:rsidR="008F1554" w:rsidRDefault="008F1554" w:rsidP="001906F0">
      <w:pPr>
        <w:spacing w:line="276" w:lineRule="auto"/>
        <w:jc w:val="center"/>
        <w:rPr>
          <w:rFonts w:ascii="Times New Roman" w:hAnsi="Times New Roman"/>
          <w:b/>
        </w:rPr>
      </w:pPr>
      <w:r w:rsidRPr="001906F0">
        <w:rPr>
          <w:rFonts w:ascii="Times New Roman" w:hAnsi="Times New Roman"/>
          <w:b/>
        </w:rPr>
        <w:t>Introduction:</w:t>
      </w:r>
    </w:p>
    <w:p w14:paraId="4A2DDA2A" w14:textId="77777777" w:rsidR="00A144E0" w:rsidRPr="001906F0" w:rsidRDefault="00A144E0" w:rsidP="001906F0">
      <w:pPr>
        <w:spacing w:line="276" w:lineRule="auto"/>
        <w:jc w:val="center"/>
        <w:rPr>
          <w:rFonts w:ascii="Times New Roman" w:hAnsi="Times New Roman"/>
          <w:b/>
        </w:rPr>
      </w:pPr>
    </w:p>
    <w:p w14:paraId="6EC03981" w14:textId="138DB649" w:rsidR="008F1554" w:rsidRPr="001906F0" w:rsidRDefault="000668F3" w:rsidP="00F8664F">
      <w:pPr>
        <w:numPr>
          <w:ilvl w:val="0"/>
          <w:numId w:val="35"/>
        </w:numPr>
        <w:spacing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Get Attention</w:t>
      </w:r>
    </w:p>
    <w:p w14:paraId="5F6B0C9D" w14:textId="65995997" w:rsidR="008F1554" w:rsidRPr="001906F0" w:rsidRDefault="008D6CAC" w:rsidP="00C24EAB">
      <w:pPr>
        <w:spacing w:line="276" w:lineRule="auto"/>
        <w:ind w:left="1080"/>
        <w:rPr>
          <w:rFonts w:ascii="Times New Roman" w:hAnsi="Times New Roman"/>
        </w:rPr>
      </w:pPr>
      <w:r>
        <w:rPr>
          <w:rFonts w:ascii="Times New Roman" w:hAnsi="Times New Roman"/>
        </w:rPr>
        <w:t>Use an attention-getter to introduce the topic</w:t>
      </w:r>
      <w:r w:rsidR="001E19BE" w:rsidRPr="001E19BE">
        <w:rPr>
          <w:rFonts w:ascii="Times New Roman" w:hAnsi="Times New Roman"/>
        </w:rPr>
        <w:t xml:space="preserve"> </w:t>
      </w:r>
      <w:r w:rsidR="001E19BE">
        <w:rPr>
          <w:rFonts w:ascii="Times New Roman" w:hAnsi="Times New Roman"/>
        </w:rPr>
        <w:t>(</w:t>
      </w:r>
      <w:r>
        <w:rPr>
          <w:rFonts w:ascii="Times New Roman" w:hAnsi="Times New Roman"/>
        </w:rPr>
        <w:t xml:space="preserve">see </w:t>
      </w:r>
      <w:r w:rsidR="00BE2D20">
        <w:rPr>
          <w:rFonts w:ascii="Times New Roman" w:hAnsi="Times New Roman"/>
          <w:color w:val="000000"/>
        </w:rPr>
        <w:t>course readings</w:t>
      </w:r>
      <w:r w:rsidR="001E19BE">
        <w:rPr>
          <w:rFonts w:ascii="Times New Roman" w:hAnsi="Times New Roman"/>
        </w:rPr>
        <w:t xml:space="preserve">, </w:t>
      </w:r>
      <w:r w:rsidR="00BE2D20">
        <w:rPr>
          <w:rFonts w:ascii="Times New Roman" w:hAnsi="Times New Roman"/>
        </w:rPr>
        <w:t>ch</w:t>
      </w:r>
      <w:r>
        <w:rPr>
          <w:rFonts w:ascii="Times New Roman" w:hAnsi="Times New Roman"/>
        </w:rPr>
        <w:t>.</w:t>
      </w:r>
      <w:r w:rsidR="001E19BE">
        <w:rPr>
          <w:rFonts w:ascii="Times New Roman" w:hAnsi="Times New Roman"/>
        </w:rPr>
        <w:t xml:space="preserve"> </w:t>
      </w:r>
      <w:r w:rsidR="00BE2D20">
        <w:rPr>
          <w:rFonts w:ascii="Times New Roman" w:hAnsi="Times New Roman"/>
        </w:rPr>
        <w:t>8</w:t>
      </w:r>
      <w:r w:rsidR="001E19BE">
        <w:rPr>
          <w:rFonts w:ascii="Times New Roman" w:hAnsi="Times New Roman"/>
        </w:rPr>
        <w:t>).</w:t>
      </w:r>
    </w:p>
    <w:p w14:paraId="28CFBB87" w14:textId="37F38CF1" w:rsidR="002106EC" w:rsidRDefault="000668F3" w:rsidP="002106EC">
      <w:pPr>
        <w:numPr>
          <w:ilvl w:val="0"/>
          <w:numId w:val="35"/>
        </w:numPr>
        <w:spacing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Establish Relevance</w:t>
      </w:r>
    </w:p>
    <w:p w14:paraId="4459F160" w14:textId="39579F09" w:rsidR="008F1554" w:rsidRDefault="008D6CAC" w:rsidP="002106EC">
      <w:pPr>
        <w:spacing w:line="276" w:lineRule="auto"/>
        <w:ind w:left="1080"/>
        <w:rPr>
          <w:rFonts w:ascii="Times New Roman" w:hAnsi="Times New Roman"/>
        </w:rPr>
      </w:pPr>
      <w:r>
        <w:rPr>
          <w:rFonts w:ascii="Times New Roman" w:hAnsi="Times New Roman"/>
        </w:rPr>
        <w:t>Show the audience how this topic relates to them (</w:t>
      </w:r>
      <w:r w:rsidR="00BE2D20">
        <w:rPr>
          <w:rFonts w:ascii="Times New Roman" w:hAnsi="Times New Roman"/>
        </w:rPr>
        <w:t xml:space="preserve">see </w:t>
      </w:r>
      <w:r w:rsidR="00BE2D20">
        <w:rPr>
          <w:rFonts w:ascii="Times New Roman" w:hAnsi="Times New Roman"/>
          <w:color w:val="000000"/>
        </w:rPr>
        <w:t>course readings</w:t>
      </w:r>
      <w:r w:rsidR="00BE2D20">
        <w:rPr>
          <w:rFonts w:ascii="Times New Roman" w:hAnsi="Times New Roman"/>
        </w:rPr>
        <w:t>, ch. 8</w:t>
      </w:r>
      <w:r w:rsidR="001E19BE">
        <w:rPr>
          <w:rFonts w:ascii="Times New Roman" w:hAnsi="Times New Roman"/>
        </w:rPr>
        <w:t>).</w:t>
      </w:r>
    </w:p>
    <w:p w14:paraId="498DC6B7" w14:textId="636E875B" w:rsidR="000268B2" w:rsidRDefault="00347F74" w:rsidP="000268B2">
      <w:pPr>
        <w:numPr>
          <w:ilvl w:val="0"/>
          <w:numId w:val="35"/>
        </w:numPr>
        <w:spacing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Establish Credibility</w:t>
      </w:r>
    </w:p>
    <w:p w14:paraId="5F0D4853" w14:textId="3B053833" w:rsidR="000268B2" w:rsidRPr="001906F0" w:rsidRDefault="000268B2" w:rsidP="000268B2">
      <w:pPr>
        <w:spacing w:line="276" w:lineRule="auto"/>
        <w:ind w:left="1080"/>
        <w:rPr>
          <w:rFonts w:ascii="Times New Roman" w:hAnsi="Times New Roman"/>
        </w:rPr>
      </w:pPr>
      <w:r>
        <w:rPr>
          <w:rFonts w:ascii="Times New Roman" w:hAnsi="Times New Roman"/>
        </w:rPr>
        <w:t>Identify the credentials or experiences that qualify you to address this topic as an authority (</w:t>
      </w:r>
      <w:r w:rsidR="00BE2D20">
        <w:rPr>
          <w:rFonts w:ascii="Times New Roman" w:hAnsi="Times New Roman"/>
        </w:rPr>
        <w:t xml:space="preserve">see </w:t>
      </w:r>
      <w:r w:rsidR="00BE2D20">
        <w:rPr>
          <w:rFonts w:ascii="Times New Roman" w:hAnsi="Times New Roman"/>
          <w:color w:val="000000"/>
        </w:rPr>
        <w:t>course readings</w:t>
      </w:r>
      <w:r w:rsidR="00BE2D20">
        <w:rPr>
          <w:rFonts w:ascii="Times New Roman" w:hAnsi="Times New Roman"/>
        </w:rPr>
        <w:t>, ch. 8</w:t>
      </w:r>
      <w:r>
        <w:rPr>
          <w:rFonts w:ascii="Times New Roman" w:hAnsi="Times New Roman"/>
        </w:rPr>
        <w:t>).</w:t>
      </w:r>
    </w:p>
    <w:p w14:paraId="1B9C7CEF" w14:textId="4A218C44" w:rsidR="007D207A" w:rsidRPr="007D207A" w:rsidRDefault="00347F74" w:rsidP="001906F0">
      <w:pPr>
        <w:numPr>
          <w:ilvl w:val="0"/>
          <w:numId w:val="35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State the Thesis</w:t>
      </w:r>
    </w:p>
    <w:p w14:paraId="5D719C10" w14:textId="410A7F94" w:rsidR="008F1554" w:rsidRDefault="007D207A" w:rsidP="007D207A">
      <w:pPr>
        <w:spacing w:line="276" w:lineRule="auto"/>
        <w:ind w:left="10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Present your </w:t>
      </w:r>
      <w:r w:rsidR="00A37A23">
        <w:rPr>
          <w:rFonts w:ascii="Times New Roman" w:hAnsi="Times New Roman"/>
        </w:rPr>
        <w:t>purpose</w:t>
      </w:r>
      <w:r w:rsidR="000268B2">
        <w:rPr>
          <w:rFonts w:ascii="Times New Roman" w:hAnsi="Times New Roman"/>
        </w:rPr>
        <w:t xml:space="preserve"> </w:t>
      </w:r>
      <w:r w:rsidR="00FA3973">
        <w:rPr>
          <w:rFonts w:ascii="Times New Roman" w:hAnsi="Times New Roman"/>
        </w:rPr>
        <w:t xml:space="preserve">or thesis </w:t>
      </w:r>
      <w:r w:rsidR="000268B2">
        <w:rPr>
          <w:rFonts w:ascii="Times New Roman" w:hAnsi="Times New Roman"/>
        </w:rPr>
        <w:t>statement—a statement that encapsulates your speech’s main idea—</w:t>
      </w:r>
      <w:r>
        <w:rPr>
          <w:rFonts w:ascii="Times New Roman" w:hAnsi="Times New Roman"/>
        </w:rPr>
        <w:t>here</w:t>
      </w:r>
      <w:r w:rsidR="001E19BE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7704EF">
        <w:rPr>
          <w:rFonts w:ascii="Times New Roman" w:hAnsi="Times New Roman"/>
        </w:rPr>
        <w:t xml:space="preserve">State it as </w:t>
      </w:r>
      <w:r w:rsidR="00BE118E">
        <w:rPr>
          <w:rFonts w:ascii="Times New Roman" w:hAnsi="Times New Roman"/>
        </w:rPr>
        <w:t xml:space="preserve">1 </w:t>
      </w:r>
      <w:r w:rsidR="005D6752">
        <w:rPr>
          <w:rFonts w:ascii="Times New Roman" w:hAnsi="Times New Roman"/>
        </w:rPr>
        <w:t xml:space="preserve">complete sentence, with </w:t>
      </w:r>
      <w:r w:rsidR="007704EF">
        <w:rPr>
          <w:rFonts w:ascii="Times New Roman" w:hAnsi="Times New Roman"/>
        </w:rPr>
        <w:t>subje</w:t>
      </w:r>
      <w:r w:rsidR="000268B2">
        <w:rPr>
          <w:rFonts w:ascii="Times New Roman" w:hAnsi="Times New Roman"/>
        </w:rPr>
        <w:t xml:space="preserve">ct, verb, </w:t>
      </w:r>
      <w:r w:rsidR="005D6752">
        <w:rPr>
          <w:rFonts w:ascii="Times New Roman" w:hAnsi="Times New Roman"/>
        </w:rPr>
        <w:t>and complete thought (</w:t>
      </w:r>
      <w:r w:rsidR="00BE2D20">
        <w:rPr>
          <w:rFonts w:ascii="Times New Roman" w:hAnsi="Times New Roman"/>
        </w:rPr>
        <w:t xml:space="preserve">see </w:t>
      </w:r>
      <w:r w:rsidR="00BE2D20">
        <w:rPr>
          <w:rFonts w:ascii="Times New Roman" w:hAnsi="Times New Roman"/>
          <w:color w:val="000000"/>
        </w:rPr>
        <w:t>course readings</w:t>
      </w:r>
      <w:r w:rsidR="00BE2D20">
        <w:rPr>
          <w:rFonts w:ascii="Times New Roman" w:hAnsi="Times New Roman"/>
        </w:rPr>
        <w:t>, ch. 8</w:t>
      </w:r>
      <w:r w:rsidR="005D6752">
        <w:rPr>
          <w:rFonts w:ascii="Times New Roman" w:hAnsi="Times New Roman"/>
        </w:rPr>
        <w:t>)</w:t>
      </w:r>
      <w:r w:rsidR="00E436BC">
        <w:rPr>
          <w:rFonts w:ascii="Times New Roman" w:hAnsi="Times New Roman"/>
        </w:rPr>
        <w:t>.</w:t>
      </w:r>
      <w:r w:rsidR="005D6752">
        <w:rPr>
          <w:rFonts w:ascii="Times New Roman" w:hAnsi="Times New Roman"/>
        </w:rPr>
        <w:t xml:space="preserve"> </w:t>
      </w:r>
    </w:p>
    <w:p w14:paraId="6A7CF757" w14:textId="1DB8A2F2" w:rsidR="0096156E" w:rsidRPr="007D207A" w:rsidRDefault="004511E7" w:rsidP="0096156E">
      <w:pPr>
        <w:numPr>
          <w:ilvl w:val="0"/>
          <w:numId w:val="35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br w:type="page"/>
      </w:r>
      <w:r w:rsidR="0096156E">
        <w:rPr>
          <w:rFonts w:ascii="Times New Roman" w:hAnsi="Times New Roman"/>
          <w:b/>
        </w:rPr>
        <w:lastRenderedPageBreak/>
        <w:t>Preview</w:t>
      </w:r>
      <w:r w:rsidR="0096156E" w:rsidRPr="001906F0">
        <w:rPr>
          <w:rFonts w:ascii="Times New Roman" w:hAnsi="Times New Roman"/>
          <w:b/>
        </w:rPr>
        <w:t xml:space="preserve"> </w:t>
      </w:r>
      <w:r w:rsidR="006B4E15">
        <w:rPr>
          <w:rFonts w:ascii="Times New Roman" w:hAnsi="Times New Roman"/>
          <w:b/>
        </w:rPr>
        <w:t>Your Main Points</w:t>
      </w:r>
    </w:p>
    <w:p w14:paraId="5729A32A" w14:textId="1F211074" w:rsidR="0096156E" w:rsidRPr="001906F0" w:rsidRDefault="00184464" w:rsidP="008B2F45">
      <w:pPr>
        <w:spacing w:line="276" w:lineRule="auto"/>
        <w:ind w:left="10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Present </w:t>
      </w:r>
      <w:r w:rsidR="004963F9"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 preview statement here. Briefly explain that you will now </w:t>
      </w:r>
      <w:r w:rsidR="00000E47">
        <w:rPr>
          <w:rFonts w:ascii="Times New Roman" w:hAnsi="Times New Roman"/>
        </w:rPr>
        <w:t xml:space="preserve">validate or </w:t>
      </w:r>
      <w:r w:rsidR="00A3226C">
        <w:rPr>
          <w:rFonts w:ascii="Times New Roman" w:hAnsi="Times New Roman"/>
        </w:rPr>
        <w:t xml:space="preserve">prove the thesis by </w:t>
      </w:r>
      <w:r w:rsidR="009C7C3D">
        <w:rPr>
          <w:rFonts w:ascii="Times New Roman" w:hAnsi="Times New Roman"/>
        </w:rPr>
        <w:t>presenting</w:t>
      </w:r>
      <w:r w:rsidR="009A266C">
        <w:rPr>
          <w:rFonts w:ascii="Times New Roman" w:hAnsi="Times New Roman"/>
        </w:rPr>
        <w:t xml:space="preserve"> Main Point 1 (state it), Main Point 2 (state it), Main Point 3 (state it)</w:t>
      </w:r>
      <w:r w:rsidR="00000E47">
        <w:rPr>
          <w:rFonts w:ascii="Times New Roman" w:hAnsi="Times New Roman"/>
        </w:rPr>
        <w:t>, etc. Be sure to list each of the body section’s main points</w:t>
      </w:r>
      <w:r w:rsidR="006D0461">
        <w:rPr>
          <w:rFonts w:ascii="Times New Roman" w:hAnsi="Times New Roman"/>
        </w:rPr>
        <w:t>, in the order you will cover them</w:t>
      </w:r>
      <w:r w:rsidR="00000E47">
        <w:rPr>
          <w:rFonts w:ascii="Times New Roman" w:hAnsi="Times New Roman"/>
        </w:rPr>
        <w:t>.</w:t>
      </w:r>
    </w:p>
    <w:p w14:paraId="736564F0" w14:textId="77777777" w:rsidR="00DB3FFD" w:rsidRDefault="00DB3FFD" w:rsidP="008B2F45">
      <w:pPr>
        <w:spacing w:line="276" w:lineRule="auto"/>
        <w:ind w:left="1080"/>
        <w:rPr>
          <w:rFonts w:ascii="Times New Roman" w:hAnsi="Times New Roman"/>
          <w:b/>
        </w:rPr>
      </w:pPr>
    </w:p>
    <w:p w14:paraId="13DE2D7F" w14:textId="416194E4" w:rsidR="00637A69" w:rsidRDefault="00637A69" w:rsidP="00637A69">
      <w:pPr>
        <w:ind w:left="1080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Transition: </w:t>
      </w:r>
      <w:r>
        <w:rPr>
          <w:rFonts w:ascii="Times New Roman" w:hAnsi="Times New Roman"/>
        </w:rPr>
        <w:t>Use a word, phrase, or sentence to notify your audience that you now will support your purpose or thesis by presenting the main points in their stated order and in greater detail (</w:t>
      </w:r>
      <w:r w:rsidR="00BE2D20">
        <w:rPr>
          <w:rFonts w:ascii="Times New Roman" w:hAnsi="Times New Roman"/>
        </w:rPr>
        <w:t xml:space="preserve">see </w:t>
      </w:r>
      <w:r w:rsidR="00BE2D20">
        <w:rPr>
          <w:rFonts w:ascii="Times New Roman" w:hAnsi="Times New Roman"/>
          <w:color w:val="000000"/>
        </w:rPr>
        <w:t>course readings</w:t>
      </w:r>
      <w:r w:rsidR="00BE2D20">
        <w:rPr>
          <w:rFonts w:ascii="Times New Roman" w:hAnsi="Times New Roman"/>
        </w:rPr>
        <w:t xml:space="preserve">, ch. </w:t>
      </w:r>
      <w:r w:rsidR="00BE2D20">
        <w:rPr>
          <w:rFonts w:ascii="Times New Roman" w:hAnsi="Times New Roman"/>
        </w:rPr>
        <w:t>7</w:t>
      </w:r>
      <w:r>
        <w:rPr>
          <w:rFonts w:ascii="Times New Roman" w:hAnsi="Times New Roman"/>
        </w:rPr>
        <w:t>).</w:t>
      </w:r>
    </w:p>
    <w:p w14:paraId="4D84209A" w14:textId="77777777" w:rsidR="00637A69" w:rsidRDefault="00637A69" w:rsidP="008B2F45">
      <w:pPr>
        <w:spacing w:line="276" w:lineRule="auto"/>
        <w:ind w:left="1080"/>
        <w:rPr>
          <w:rFonts w:ascii="Times New Roman" w:hAnsi="Times New Roman"/>
          <w:b/>
        </w:rPr>
      </w:pPr>
    </w:p>
    <w:p w14:paraId="60E38803" w14:textId="77777777" w:rsidR="008F1554" w:rsidRDefault="008F1554" w:rsidP="001906F0">
      <w:pPr>
        <w:spacing w:line="276" w:lineRule="auto"/>
        <w:ind w:left="240"/>
        <w:jc w:val="center"/>
        <w:rPr>
          <w:rFonts w:ascii="Times New Roman" w:hAnsi="Times New Roman"/>
          <w:b/>
        </w:rPr>
      </w:pPr>
      <w:r w:rsidRPr="00DB3FFD">
        <w:rPr>
          <w:rFonts w:ascii="Times New Roman" w:hAnsi="Times New Roman"/>
          <w:b/>
        </w:rPr>
        <w:t>Body:</w:t>
      </w:r>
    </w:p>
    <w:p w14:paraId="4B139AFE" w14:textId="77777777" w:rsidR="00A144E0" w:rsidRPr="00DB3FFD" w:rsidRDefault="00A144E0" w:rsidP="001906F0">
      <w:pPr>
        <w:spacing w:line="276" w:lineRule="auto"/>
        <w:ind w:left="240"/>
        <w:jc w:val="center"/>
        <w:rPr>
          <w:rFonts w:ascii="Times New Roman" w:hAnsi="Times New Roman"/>
        </w:rPr>
      </w:pPr>
    </w:p>
    <w:p w14:paraId="13E5D3A7" w14:textId="4972DD11" w:rsidR="008F1554" w:rsidRPr="001906F0" w:rsidRDefault="003F194E" w:rsidP="001906F0">
      <w:pPr>
        <w:numPr>
          <w:ilvl w:val="0"/>
          <w:numId w:val="36"/>
        </w:numPr>
        <w:spacing w:line="276" w:lineRule="auto"/>
        <w:rPr>
          <w:rFonts w:ascii="Times New Roman" w:hAnsi="Times New Roman"/>
        </w:rPr>
      </w:pPr>
      <w:r w:rsidRPr="005C69BB">
        <w:rPr>
          <w:rFonts w:ascii="Times New Roman" w:hAnsi="Times New Roman"/>
          <w:b/>
        </w:rPr>
        <w:t>Main Point 1.</w:t>
      </w:r>
      <w:r>
        <w:rPr>
          <w:rFonts w:ascii="Times New Roman" w:hAnsi="Times New Roman"/>
        </w:rPr>
        <w:t xml:space="preserve"> </w:t>
      </w:r>
      <w:r w:rsidR="007F6FA0">
        <w:rPr>
          <w:rFonts w:ascii="Times New Roman" w:hAnsi="Times New Roman"/>
        </w:rPr>
        <w:t xml:space="preserve">State it as </w:t>
      </w:r>
      <w:r w:rsidR="00BE118E">
        <w:rPr>
          <w:rFonts w:ascii="Times New Roman" w:hAnsi="Times New Roman"/>
        </w:rPr>
        <w:t xml:space="preserve">1 </w:t>
      </w:r>
      <w:r w:rsidR="003A5B7C">
        <w:rPr>
          <w:rFonts w:ascii="Times New Roman" w:hAnsi="Times New Roman"/>
        </w:rPr>
        <w:t>complete, declarative sentence</w:t>
      </w:r>
      <w:r w:rsidR="003A5B7C" w:rsidRPr="001906F0">
        <w:rPr>
          <w:rFonts w:ascii="Times New Roman" w:hAnsi="Times New Roman"/>
        </w:rPr>
        <w:t>.</w:t>
      </w:r>
      <w:r w:rsidR="003A5B7C">
        <w:rPr>
          <w:rFonts w:ascii="Times New Roman" w:hAnsi="Times New Roman"/>
        </w:rPr>
        <w:t xml:space="preserve"> </w:t>
      </w:r>
      <w:r w:rsidR="00B80F09">
        <w:rPr>
          <w:rFonts w:ascii="Times New Roman" w:hAnsi="Times New Roman"/>
        </w:rPr>
        <w:t xml:space="preserve">Works with the other main points to </w:t>
      </w:r>
      <w:r w:rsidR="009D2CD8">
        <w:rPr>
          <w:rFonts w:ascii="Times New Roman" w:hAnsi="Times New Roman"/>
        </w:rPr>
        <w:t xml:space="preserve">develop the </w:t>
      </w:r>
      <w:r w:rsidR="00A144E0">
        <w:rPr>
          <w:rFonts w:ascii="Times New Roman" w:hAnsi="Times New Roman"/>
        </w:rPr>
        <w:t>thesis</w:t>
      </w:r>
      <w:r w:rsidR="009D2CD8">
        <w:rPr>
          <w:rFonts w:ascii="Times New Roman" w:hAnsi="Times New Roman"/>
        </w:rPr>
        <w:t xml:space="preserve"> statement</w:t>
      </w:r>
      <w:r w:rsidR="00B80F09">
        <w:rPr>
          <w:rFonts w:ascii="Times New Roman" w:hAnsi="Times New Roman"/>
        </w:rPr>
        <w:t xml:space="preserve">. </w:t>
      </w:r>
      <w:r w:rsidR="00CF5B9F">
        <w:rPr>
          <w:rFonts w:ascii="Times New Roman" w:hAnsi="Times New Roman"/>
        </w:rPr>
        <w:t xml:space="preserve">Be sure it consists with the chosen organizational pattern you </w:t>
      </w:r>
      <w:r w:rsidR="00BE118E">
        <w:rPr>
          <w:rFonts w:ascii="Times New Roman" w:hAnsi="Times New Roman"/>
        </w:rPr>
        <w:t>identified</w:t>
      </w:r>
      <w:r w:rsidR="00CF5B9F">
        <w:rPr>
          <w:rFonts w:ascii="Times New Roman" w:hAnsi="Times New Roman"/>
        </w:rPr>
        <w:t xml:space="preserve"> above.</w:t>
      </w:r>
    </w:p>
    <w:p w14:paraId="72F56B1B" w14:textId="71ED673A" w:rsidR="008F1554" w:rsidRPr="001906F0" w:rsidRDefault="00C13C90" w:rsidP="001906F0">
      <w:pPr>
        <w:numPr>
          <w:ilvl w:val="1"/>
          <w:numId w:val="36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An example, illustration, statistic, </w:t>
      </w:r>
      <w:r w:rsidR="00472706">
        <w:rPr>
          <w:rFonts w:ascii="Times New Roman" w:hAnsi="Times New Roman"/>
        </w:rPr>
        <w:t xml:space="preserve">comparison, </w:t>
      </w:r>
      <w:r w:rsidR="00A144E0">
        <w:rPr>
          <w:rFonts w:ascii="Times New Roman" w:hAnsi="Times New Roman"/>
        </w:rPr>
        <w:t xml:space="preserve">quote from a properly cited expert source </w:t>
      </w:r>
      <w:r w:rsidR="002726B8">
        <w:rPr>
          <w:rFonts w:ascii="Times New Roman" w:hAnsi="Times New Roman"/>
        </w:rPr>
        <w:t>that suppo</w:t>
      </w:r>
      <w:r w:rsidR="00DB7EE1">
        <w:rPr>
          <w:rFonts w:ascii="Times New Roman" w:hAnsi="Times New Roman"/>
        </w:rPr>
        <w:t>rts or illustrates Main Point 1 (Parenthetical Citation, if this came from a source).</w:t>
      </w:r>
    </w:p>
    <w:p w14:paraId="4C1AE8EA" w14:textId="76FCD470" w:rsidR="00DB7EE1" w:rsidRPr="001906F0" w:rsidRDefault="00DB7EE1" w:rsidP="00DB7EE1">
      <w:pPr>
        <w:numPr>
          <w:ilvl w:val="1"/>
          <w:numId w:val="36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Another example, illustration, statistic, comparison, quote </w:t>
      </w:r>
      <w:r w:rsidR="00A144E0">
        <w:rPr>
          <w:rFonts w:ascii="Times New Roman" w:hAnsi="Times New Roman"/>
        </w:rPr>
        <w:t xml:space="preserve">from a properly cited expert source </w:t>
      </w:r>
      <w:r>
        <w:rPr>
          <w:rFonts w:ascii="Times New Roman" w:hAnsi="Times New Roman"/>
        </w:rPr>
        <w:t>that supports or illustrates Main Point 1 (Parenthetical Citation, if this came from a source).</w:t>
      </w:r>
    </w:p>
    <w:p w14:paraId="3F662775" w14:textId="77777777" w:rsidR="008F1554" w:rsidRPr="001906F0" w:rsidRDefault="00527D8A" w:rsidP="001906F0">
      <w:pPr>
        <w:numPr>
          <w:ilvl w:val="1"/>
          <w:numId w:val="36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If needed, another example, illustration, </w:t>
      </w:r>
      <w:r w:rsidR="00FE354B">
        <w:rPr>
          <w:rFonts w:ascii="Times New Roman" w:hAnsi="Times New Roman"/>
        </w:rPr>
        <w:t>statistic, comparison, quotes</w:t>
      </w:r>
      <w:r>
        <w:rPr>
          <w:rFonts w:ascii="Times New Roman" w:hAnsi="Times New Roman"/>
        </w:rPr>
        <w:t xml:space="preserve"> from an expert, or other supportive material that supports or illustrates Main Point 1 (Parenthetical Citation, if this came from a source).</w:t>
      </w:r>
    </w:p>
    <w:p w14:paraId="4D049429" w14:textId="77777777" w:rsidR="0020482F" w:rsidRDefault="0020482F" w:rsidP="0020482F">
      <w:pPr>
        <w:spacing w:line="276" w:lineRule="auto"/>
        <w:ind w:left="1320"/>
        <w:rPr>
          <w:rFonts w:ascii="Times New Roman" w:hAnsi="Times New Roman"/>
        </w:rPr>
      </w:pPr>
    </w:p>
    <w:p w14:paraId="43B4CEDF" w14:textId="40AD10CD" w:rsidR="00637A69" w:rsidRDefault="00637A69" w:rsidP="00637A69">
      <w:pPr>
        <w:ind w:left="1080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Transition: </w:t>
      </w:r>
      <w:r>
        <w:rPr>
          <w:rFonts w:ascii="Times New Roman" w:hAnsi="Times New Roman"/>
        </w:rPr>
        <w:t>Use a word, phrase, or sentence to notify your audience that you are now transitioning from your first main point to your second main point (</w:t>
      </w:r>
      <w:r w:rsidR="00BE2D20">
        <w:rPr>
          <w:rFonts w:ascii="Times New Roman" w:hAnsi="Times New Roman"/>
        </w:rPr>
        <w:t xml:space="preserve">see </w:t>
      </w:r>
      <w:r w:rsidR="00BE2D20">
        <w:rPr>
          <w:rFonts w:ascii="Times New Roman" w:hAnsi="Times New Roman"/>
          <w:color w:val="000000"/>
        </w:rPr>
        <w:t>course readings</w:t>
      </w:r>
      <w:r w:rsidR="00BE2D20">
        <w:rPr>
          <w:rFonts w:ascii="Times New Roman" w:hAnsi="Times New Roman"/>
        </w:rPr>
        <w:t xml:space="preserve">, ch. </w:t>
      </w:r>
      <w:r w:rsidR="00BE2D20">
        <w:rPr>
          <w:rFonts w:ascii="Times New Roman" w:hAnsi="Times New Roman"/>
        </w:rPr>
        <w:t>7</w:t>
      </w:r>
      <w:r>
        <w:rPr>
          <w:rFonts w:ascii="Times New Roman" w:hAnsi="Times New Roman"/>
        </w:rPr>
        <w:t>).</w:t>
      </w:r>
    </w:p>
    <w:p w14:paraId="0A712306" w14:textId="77777777" w:rsidR="00637A69" w:rsidRPr="00527D8A" w:rsidRDefault="00637A69" w:rsidP="0020482F">
      <w:pPr>
        <w:spacing w:line="276" w:lineRule="auto"/>
        <w:ind w:left="1320"/>
        <w:rPr>
          <w:rFonts w:ascii="Times New Roman" w:hAnsi="Times New Roman"/>
        </w:rPr>
      </w:pPr>
    </w:p>
    <w:p w14:paraId="315940C6" w14:textId="2C564AE9" w:rsidR="00805079" w:rsidRPr="001906F0" w:rsidRDefault="00805079" w:rsidP="00805079">
      <w:pPr>
        <w:numPr>
          <w:ilvl w:val="0"/>
          <w:numId w:val="36"/>
        </w:numPr>
        <w:spacing w:line="276" w:lineRule="auto"/>
        <w:rPr>
          <w:rFonts w:ascii="Times New Roman" w:hAnsi="Times New Roman"/>
        </w:rPr>
      </w:pPr>
      <w:r w:rsidRPr="005C69BB">
        <w:rPr>
          <w:rFonts w:ascii="Times New Roman" w:hAnsi="Times New Roman"/>
          <w:b/>
        </w:rPr>
        <w:t>Main Point 2.</w:t>
      </w:r>
      <w:r>
        <w:rPr>
          <w:rFonts w:ascii="Times New Roman" w:hAnsi="Times New Roman"/>
        </w:rPr>
        <w:t xml:space="preserve"> </w:t>
      </w:r>
      <w:r w:rsidR="003A5B7C">
        <w:rPr>
          <w:rFonts w:ascii="Times New Roman" w:hAnsi="Times New Roman"/>
        </w:rPr>
        <w:t>State it a</w:t>
      </w:r>
      <w:r w:rsidR="007F6FA0">
        <w:rPr>
          <w:rFonts w:ascii="Times New Roman" w:hAnsi="Times New Roman"/>
        </w:rPr>
        <w:t xml:space="preserve">s </w:t>
      </w:r>
      <w:r w:rsidR="00BE118E">
        <w:rPr>
          <w:rFonts w:ascii="Times New Roman" w:hAnsi="Times New Roman"/>
        </w:rPr>
        <w:t xml:space="preserve">1 </w:t>
      </w:r>
      <w:r w:rsidR="003A5B7C">
        <w:rPr>
          <w:rFonts w:ascii="Times New Roman" w:hAnsi="Times New Roman"/>
        </w:rPr>
        <w:t xml:space="preserve">complete, declarative </w:t>
      </w:r>
      <w:r w:rsidR="00BE118E">
        <w:rPr>
          <w:rFonts w:ascii="Times New Roman" w:hAnsi="Times New Roman"/>
        </w:rPr>
        <w:t>sentence</w:t>
      </w:r>
      <w:r w:rsidR="00BE118E" w:rsidRPr="001906F0">
        <w:rPr>
          <w:rFonts w:ascii="Times New Roman" w:hAnsi="Times New Roman"/>
        </w:rPr>
        <w:t>.</w:t>
      </w:r>
      <w:r w:rsidR="00BE118E">
        <w:rPr>
          <w:rFonts w:ascii="Times New Roman" w:hAnsi="Times New Roman"/>
        </w:rPr>
        <w:t xml:space="preserve"> Works</w:t>
      </w:r>
      <w:r w:rsidR="00B80F09">
        <w:rPr>
          <w:rFonts w:ascii="Times New Roman" w:hAnsi="Times New Roman"/>
        </w:rPr>
        <w:t xml:space="preserve"> with the </w:t>
      </w:r>
      <w:r w:rsidR="009D2CD8">
        <w:rPr>
          <w:rFonts w:ascii="Times New Roman" w:hAnsi="Times New Roman"/>
        </w:rPr>
        <w:t xml:space="preserve">other main points to develop the </w:t>
      </w:r>
      <w:r w:rsidR="00A144E0">
        <w:rPr>
          <w:rFonts w:ascii="Times New Roman" w:hAnsi="Times New Roman"/>
        </w:rPr>
        <w:t>thesis</w:t>
      </w:r>
      <w:r w:rsidR="009D2CD8">
        <w:rPr>
          <w:rFonts w:ascii="Times New Roman" w:hAnsi="Times New Roman"/>
        </w:rPr>
        <w:t xml:space="preserve"> statement</w:t>
      </w:r>
      <w:r w:rsidR="00B80F09">
        <w:rPr>
          <w:rFonts w:ascii="Times New Roman" w:hAnsi="Times New Roman"/>
        </w:rPr>
        <w:t xml:space="preserve">. </w:t>
      </w:r>
      <w:r w:rsidR="00CF5B9F">
        <w:rPr>
          <w:rFonts w:ascii="Times New Roman" w:hAnsi="Times New Roman"/>
        </w:rPr>
        <w:t xml:space="preserve">Be sure it consists with the chosen organizational pattern you </w:t>
      </w:r>
      <w:r w:rsidR="00BE118E">
        <w:rPr>
          <w:rFonts w:ascii="Times New Roman" w:hAnsi="Times New Roman"/>
        </w:rPr>
        <w:t>identified</w:t>
      </w:r>
      <w:r w:rsidR="00CF5B9F">
        <w:rPr>
          <w:rFonts w:ascii="Times New Roman" w:hAnsi="Times New Roman"/>
        </w:rPr>
        <w:t xml:space="preserve"> above.</w:t>
      </w:r>
    </w:p>
    <w:p w14:paraId="4816AA1F" w14:textId="71573EC0" w:rsidR="00805079" w:rsidRPr="001906F0" w:rsidRDefault="00805079" w:rsidP="00805079">
      <w:pPr>
        <w:numPr>
          <w:ilvl w:val="1"/>
          <w:numId w:val="36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An example, illustration, statistic, comparison, quote </w:t>
      </w:r>
      <w:r w:rsidR="00A144E0">
        <w:rPr>
          <w:rFonts w:ascii="Times New Roman" w:hAnsi="Times New Roman"/>
        </w:rPr>
        <w:t xml:space="preserve">from a properly cited expert source </w:t>
      </w:r>
      <w:r>
        <w:rPr>
          <w:rFonts w:ascii="Times New Roman" w:hAnsi="Times New Roman"/>
        </w:rPr>
        <w:t xml:space="preserve">that supports or illustrates Main Point </w:t>
      </w:r>
      <w:r w:rsidR="00CF04B5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(Parenthetical Citation, if this came from a source).</w:t>
      </w:r>
    </w:p>
    <w:p w14:paraId="288937F6" w14:textId="528BBC49" w:rsidR="00805079" w:rsidRPr="001906F0" w:rsidRDefault="00805079" w:rsidP="00805079">
      <w:pPr>
        <w:numPr>
          <w:ilvl w:val="1"/>
          <w:numId w:val="36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Another example, illustration, statistic, comparison, quote </w:t>
      </w:r>
      <w:r w:rsidR="00A144E0">
        <w:rPr>
          <w:rFonts w:ascii="Times New Roman" w:hAnsi="Times New Roman"/>
        </w:rPr>
        <w:t xml:space="preserve">from a properly cited expert source </w:t>
      </w:r>
      <w:r>
        <w:rPr>
          <w:rFonts w:ascii="Times New Roman" w:hAnsi="Times New Roman"/>
        </w:rPr>
        <w:t xml:space="preserve">that supports or illustrates Main Point </w:t>
      </w:r>
      <w:r w:rsidR="00CF04B5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(Parenthetical Citation, if this came from a source).</w:t>
      </w:r>
    </w:p>
    <w:p w14:paraId="3334A3E5" w14:textId="77777777" w:rsidR="00805079" w:rsidRPr="001906F0" w:rsidRDefault="00805079" w:rsidP="00805079">
      <w:pPr>
        <w:numPr>
          <w:ilvl w:val="1"/>
          <w:numId w:val="36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If needed, another example, illustration, </w:t>
      </w:r>
      <w:r w:rsidR="00FE354B">
        <w:rPr>
          <w:rFonts w:ascii="Times New Roman" w:hAnsi="Times New Roman"/>
        </w:rPr>
        <w:t>statistic, comparison, quotes</w:t>
      </w:r>
      <w:r>
        <w:rPr>
          <w:rFonts w:ascii="Times New Roman" w:hAnsi="Times New Roman"/>
        </w:rPr>
        <w:t xml:space="preserve"> from an expert, or other supportive material that supports or illustrates Main Point </w:t>
      </w:r>
      <w:r w:rsidR="00CF04B5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(Parenthetical Citation, if this came from a source).</w:t>
      </w:r>
    </w:p>
    <w:p w14:paraId="058065A2" w14:textId="77777777" w:rsidR="0020482F" w:rsidRDefault="0020482F" w:rsidP="0020482F">
      <w:pPr>
        <w:spacing w:line="276" w:lineRule="auto"/>
        <w:ind w:left="1320"/>
        <w:rPr>
          <w:rFonts w:ascii="Times New Roman" w:hAnsi="Times New Roman"/>
        </w:rPr>
      </w:pPr>
    </w:p>
    <w:p w14:paraId="29C7985F" w14:textId="2E343698" w:rsidR="00637A69" w:rsidRDefault="00637A69" w:rsidP="00637A69">
      <w:pPr>
        <w:ind w:left="1080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Transition: </w:t>
      </w:r>
      <w:r>
        <w:rPr>
          <w:rFonts w:ascii="Times New Roman" w:hAnsi="Times New Roman"/>
        </w:rPr>
        <w:t>Use a word, phrase, or sentence to notify your audience that you are now transitioning from your second main point to your third main point (</w:t>
      </w:r>
      <w:r w:rsidR="00BE2D20">
        <w:rPr>
          <w:rFonts w:ascii="Times New Roman" w:hAnsi="Times New Roman"/>
        </w:rPr>
        <w:t xml:space="preserve">see </w:t>
      </w:r>
      <w:r w:rsidR="00BE2D20">
        <w:rPr>
          <w:rFonts w:ascii="Times New Roman" w:hAnsi="Times New Roman"/>
          <w:color w:val="000000"/>
        </w:rPr>
        <w:t>course readings</w:t>
      </w:r>
      <w:r w:rsidR="00BE2D20">
        <w:rPr>
          <w:rFonts w:ascii="Times New Roman" w:hAnsi="Times New Roman"/>
        </w:rPr>
        <w:t xml:space="preserve">, ch. </w:t>
      </w:r>
      <w:r w:rsidR="00BE2D20">
        <w:rPr>
          <w:rFonts w:ascii="Times New Roman" w:hAnsi="Times New Roman"/>
        </w:rPr>
        <w:t>7</w:t>
      </w:r>
      <w:r>
        <w:rPr>
          <w:rFonts w:ascii="Times New Roman" w:hAnsi="Times New Roman"/>
        </w:rPr>
        <w:t>).</w:t>
      </w:r>
    </w:p>
    <w:p w14:paraId="692D47E8" w14:textId="77777777" w:rsidR="00637A69" w:rsidRPr="00527D8A" w:rsidRDefault="00637A69" w:rsidP="0020482F">
      <w:pPr>
        <w:spacing w:line="276" w:lineRule="auto"/>
        <w:ind w:left="1320"/>
        <w:rPr>
          <w:rFonts w:ascii="Times New Roman" w:hAnsi="Times New Roman"/>
        </w:rPr>
      </w:pPr>
    </w:p>
    <w:p w14:paraId="092C6F7E" w14:textId="555F5CBD" w:rsidR="0077553D" w:rsidRPr="001906F0" w:rsidRDefault="0077553D" w:rsidP="0077553D">
      <w:pPr>
        <w:numPr>
          <w:ilvl w:val="0"/>
          <w:numId w:val="36"/>
        </w:numPr>
        <w:spacing w:line="276" w:lineRule="auto"/>
        <w:rPr>
          <w:rFonts w:ascii="Times New Roman" w:hAnsi="Times New Roman"/>
        </w:rPr>
      </w:pPr>
      <w:r w:rsidRPr="005C69BB">
        <w:rPr>
          <w:rFonts w:ascii="Times New Roman" w:hAnsi="Times New Roman"/>
          <w:b/>
        </w:rPr>
        <w:t>Main Point 3</w:t>
      </w:r>
      <w:r>
        <w:rPr>
          <w:rFonts w:ascii="Times New Roman" w:hAnsi="Times New Roman"/>
        </w:rPr>
        <w:t xml:space="preserve">. </w:t>
      </w:r>
      <w:r w:rsidR="003A5B7C">
        <w:rPr>
          <w:rFonts w:ascii="Times New Roman" w:hAnsi="Times New Roman"/>
        </w:rPr>
        <w:t>State it a</w:t>
      </w:r>
      <w:r w:rsidR="007F6FA0">
        <w:rPr>
          <w:rFonts w:ascii="Times New Roman" w:hAnsi="Times New Roman"/>
        </w:rPr>
        <w:t xml:space="preserve">s </w:t>
      </w:r>
      <w:r w:rsidR="00BE118E">
        <w:rPr>
          <w:rFonts w:ascii="Times New Roman" w:hAnsi="Times New Roman"/>
        </w:rPr>
        <w:t xml:space="preserve">1 </w:t>
      </w:r>
      <w:r w:rsidR="003A5B7C">
        <w:rPr>
          <w:rFonts w:ascii="Times New Roman" w:hAnsi="Times New Roman"/>
        </w:rPr>
        <w:t>complete, declarative sentence</w:t>
      </w:r>
      <w:r w:rsidR="003A5B7C" w:rsidRPr="001906F0">
        <w:rPr>
          <w:rFonts w:ascii="Times New Roman" w:hAnsi="Times New Roman"/>
        </w:rPr>
        <w:t>.</w:t>
      </w:r>
      <w:r w:rsidR="003A5B7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Works with the other main points to </w:t>
      </w:r>
      <w:r w:rsidR="009D2CD8">
        <w:rPr>
          <w:rFonts w:ascii="Times New Roman" w:hAnsi="Times New Roman"/>
        </w:rPr>
        <w:t xml:space="preserve">develop the </w:t>
      </w:r>
      <w:r w:rsidR="00A144E0">
        <w:rPr>
          <w:rFonts w:ascii="Times New Roman" w:hAnsi="Times New Roman"/>
        </w:rPr>
        <w:t>thesis</w:t>
      </w:r>
      <w:r w:rsidR="009D2CD8">
        <w:rPr>
          <w:rFonts w:ascii="Times New Roman" w:hAnsi="Times New Roman"/>
        </w:rPr>
        <w:t xml:space="preserve"> statement</w:t>
      </w:r>
      <w:r>
        <w:rPr>
          <w:rFonts w:ascii="Times New Roman" w:hAnsi="Times New Roman"/>
        </w:rPr>
        <w:t xml:space="preserve">. </w:t>
      </w:r>
      <w:r w:rsidR="00CF5B9F">
        <w:rPr>
          <w:rFonts w:ascii="Times New Roman" w:hAnsi="Times New Roman"/>
        </w:rPr>
        <w:t xml:space="preserve">Be sure it consists with the chosen organizational pattern you </w:t>
      </w:r>
      <w:r w:rsidR="00BE118E">
        <w:rPr>
          <w:rFonts w:ascii="Times New Roman" w:hAnsi="Times New Roman"/>
        </w:rPr>
        <w:t>identified</w:t>
      </w:r>
      <w:r w:rsidR="00CF5B9F">
        <w:rPr>
          <w:rFonts w:ascii="Times New Roman" w:hAnsi="Times New Roman"/>
        </w:rPr>
        <w:t xml:space="preserve"> above.</w:t>
      </w:r>
    </w:p>
    <w:p w14:paraId="08BDF0F2" w14:textId="3B319715" w:rsidR="0077553D" w:rsidRPr="001906F0" w:rsidRDefault="0077553D" w:rsidP="0077553D">
      <w:pPr>
        <w:numPr>
          <w:ilvl w:val="1"/>
          <w:numId w:val="36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An example, illustration, statistic, comparison, quote </w:t>
      </w:r>
      <w:r w:rsidR="00A144E0">
        <w:rPr>
          <w:rFonts w:ascii="Times New Roman" w:hAnsi="Times New Roman"/>
        </w:rPr>
        <w:t xml:space="preserve">from a properly cited expert source </w:t>
      </w:r>
      <w:r>
        <w:rPr>
          <w:rFonts w:ascii="Times New Roman" w:hAnsi="Times New Roman"/>
        </w:rPr>
        <w:t xml:space="preserve">that supports or illustrates Main Point </w:t>
      </w:r>
      <w:r w:rsidR="00CF04B5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(Parenthetical Citation, if this came from a source).</w:t>
      </w:r>
    </w:p>
    <w:p w14:paraId="79D121EB" w14:textId="0DAEF0BA" w:rsidR="0077553D" w:rsidRPr="001906F0" w:rsidRDefault="0077553D" w:rsidP="0077553D">
      <w:pPr>
        <w:numPr>
          <w:ilvl w:val="1"/>
          <w:numId w:val="36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Another example, illustration, statistic, comparison, quote </w:t>
      </w:r>
      <w:r w:rsidR="00A144E0">
        <w:rPr>
          <w:rFonts w:ascii="Times New Roman" w:hAnsi="Times New Roman"/>
        </w:rPr>
        <w:t xml:space="preserve">from a properly cited expert source </w:t>
      </w:r>
      <w:r>
        <w:rPr>
          <w:rFonts w:ascii="Times New Roman" w:hAnsi="Times New Roman"/>
        </w:rPr>
        <w:t xml:space="preserve">that supports or illustrates Main Point </w:t>
      </w:r>
      <w:r w:rsidR="00CF04B5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(Parenthetical Citation, if this came from a source).</w:t>
      </w:r>
    </w:p>
    <w:p w14:paraId="670F2270" w14:textId="77777777" w:rsidR="0077553D" w:rsidRPr="001906F0" w:rsidRDefault="0077553D" w:rsidP="0077553D">
      <w:pPr>
        <w:numPr>
          <w:ilvl w:val="1"/>
          <w:numId w:val="36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If needed, another example, illustration, </w:t>
      </w:r>
      <w:r w:rsidR="00FE354B">
        <w:rPr>
          <w:rFonts w:ascii="Times New Roman" w:hAnsi="Times New Roman"/>
        </w:rPr>
        <w:t>statistic, comparison, quotes</w:t>
      </w:r>
      <w:r>
        <w:rPr>
          <w:rFonts w:ascii="Times New Roman" w:hAnsi="Times New Roman"/>
        </w:rPr>
        <w:t xml:space="preserve"> from an expert, or other supportive material that supports or illustrates Main Point </w:t>
      </w:r>
      <w:r w:rsidR="00CF04B5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(Parenthetical Citation, if this came from a source).</w:t>
      </w:r>
    </w:p>
    <w:p w14:paraId="4AA91C72" w14:textId="77777777" w:rsidR="008F1554" w:rsidRDefault="008F1554" w:rsidP="001906F0">
      <w:pPr>
        <w:spacing w:line="276" w:lineRule="auto"/>
        <w:ind w:left="960"/>
        <w:rPr>
          <w:rFonts w:ascii="Times New Roman" w:hAnsi="Times New Roman"/>
        </w:rPr>
      </w:pPr>
    </w:p>
    <w:p w14:paraId="54B5219F" w14:textId="7DEE49B1" w:rsidR="00B4177A" w:rsidRDefault="002A0373" w:rsidP="002A0373">
      <w:pPr>
        <w:ind w:left="990"/>
        <w:rPr>
          <w:rFonts w:ascii="Times New Roman" w:hAnsi="Times New Roman"/>
        </w:rPr>
      </w:pPr>
      <w:r w:rsidRPr="002A0373">
        <w:rPr>
          <w:rFonts w:ascii="Times New Roman" w:hAnsi="Times New Roman"/>
          <w:b/>
        </w:rPr>
        <w:t>Other Main Points:</w:t>
      </w:r>
      <w:r>
        <w:rPr>
          <w:rFonts w:ascii="Times New Roman" w:hAnsi="Times New Roman"/>
        </w:rPr>
        <w:t xml:space="preserve"> </w:t>
      </w:r>
      <w:r w:rsidR="00B4177A">
        <w:rPr>
          <w:rFonts w:ascii="Times New Roman" w:hAnsi="Times New Roman"/>
        </w:rPr>
        <w:t>These are optional, depending on the needs of your speech. If you use them, they function in the same way as the preceding points.</w:t>
      </w:r>
    </w:p>
    <w:p w14:paraId="43D7B34B" w14:textId="77777777" w:rsidR="00B4177A" w:rsidRDefault="00B4177A" w:rsidP="00B4177A">
      <w:pPr>
        <w:rPr>
          <w:rFonts w:ascii="Times New Roman" w:hAnsi="Times New Roman"/>
        </w:rPr>
      </w:pPr>
    </w:p>
    <w:p w14:paraId="4506189E" w14:textId="5AF64229" w:rsidR="00B4177A" w:rsidRDefault="00B4177A" w:rsidP="00B4177A">
      <w:pPr>
        <w:ind w:left="990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Transition: </w:t>
      </w:r>
      <w:r>
        <w:rPr>
          <w:rFonts w:ascii="Times New Roman" w:hAnsi="Times New Roman"/>
        </w:rPr>
        <w:t>Use a word, phrase, or sentence to notify your audience that you are now transitioning into your conclusion (</w:t>
      </w:r>
      <w:r w:rsidR="00BE2D20">
        <w:rPr>
          <w:rFonts w:ascii="Times New Roman" w:hAnsi="Times New Roman"/>
        </w:rPr>
        <w:t xml:space="preserve">see </w:t>
      </w:r>
      <w:r w:rsidR="00BE2D20">
        <w:rPr>
          <w:rFonts w:ascii="Times New Roman" w:hAnsi="Times New Roman"/>
          <w:color w:val="000000"/>
        </w:rPr>
        <w:t>course readings</w:t>
      </w:r>
      <w:r w:rsidR="00BE2D20">
        <w:rPr>
          <w:rFonts w:ascii="Times New Roman" w:hAnsi="Times New Roman"/>
        </w:rPr>
        <w:t xml:space="preserve">, ch. </w:t>
      </w:r>
      <w:r w:rsidR="009A1922">
        <w:rPr>
          <w:rFonts w:ascii="Times New Roman" w:hAnsi="Times New Roman"/>
        </w:rPr>
        <w:t>7</w:t>
      </w:r>
      <w:bookmarkStart w:id="0" w:name="_GoBack"/>
      <w:bookmarkEnd w:id="0"/>
      <w:r>
        <w:rPr>
          <w:rFonts w:ascii="Times New Roman" w:hAnsi="Times New Roman"/>
        </w:rPr>
        <w:t>).</w:t>
      </w:r>
    </w:p>
    <w:p w14:paraId="15EB2D1C" w14:textId="77777777" w:rsidR="00ED6084" w:rsidRPr="001906F0" w:rsidRDefault="00ED6084" w:rsidP="001906F0">
      <w:pPr>
        <w:spacing w:line="276" w:lineRule="auto"/>
        <w:ind w:left="960"/>
        <w:rPr>
          <w:rFonts w:ascii="Times New Roman" w:hAnsi="Times New Roman"/>
        </w:rPr>
      </w:pPr>
    </w:p>
    <w:p w14:paraId="7A2E3820" w14:textId="77777777" w:rsidR="008F1554" w:rsidRDefault="008F1554" w:rsidP="001906F0">
      <w:pPr>
        <w:spacing w:line="276" w:lineRule="auto"/>
        <w:jc w:val="center"/>
        <w:rPr>
          <w:rFonts w:ascii="Times New Roman" w:hAnsi="Times New Roman"/>
          <w:b/>
        </w:rPr>
      </w:pPr>
      <w:r w:rsidRPr="001906F0">
        <w:rPr>
          <w:rFonts w:ascii="Times New Roman" w:hAnsi="Times New Roman"/>
          <w:b/>
        </w:rPr>
        <w:t>Conclusion:</w:t>
      </w:r>
    </w:p>
    <w:p w14:paraId="1A15A2CF" w14:textId="77777777" w:rsidR="00A144E0" w:rsidRPr="001906F0" w:rsidRDefault="00A144E0" w:rsidP="001906F0">
      <w:pPr>
        <w:spacing w:line="276" w:lineRule="auto"/>
        <w:jc w:val="center"/>
        <w:rPr>
          <w:rFonts w:ascii="Times New Roman" w:hAnsi="Times New Roman"/>
          <w:b/>
        </w:rPr>
      </w:pPr>
    </w:p>
    <w:p w14:paraId="5A2C233A" w14:textId="253082DF" w:rsidR="00737196" w:rsidRDefault="00A144E0" w:rsidP="00737196">
      <w:pPr>
        <w:numPr>
          <w:ilvl w:val="0"/>
          <w:numId w:val="37"/>
        </w:numPr>
        <w:spacing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Summarize Your </w:t>
      </w:r>
      <w:r w:rsidR="00226415">
        <w:rPr>
          <w:rFonts w:ascii="Times New Roman" w:hAnsi="Times New Roman"/>
          <w:b/>
        </w:rPr>
        <w:t>Thesis</w:t>
      </w:r>
      <w:r>
        <w:rPr>
          <w:rFonts w:ascii="Times New Roman" w:hAnsi="Times New Roman"/>
          <w:b/>
        </w:rPr>
        <w:t xml:space="preserve"> and Main Points</w:t>
      </w:r>
    </w:p>
    <w:p w14:paraId="6A504ECB" w14:textId="36CAF141" w:rsidR="008F1554" w:rsidRPr="00737196" w:rsidRDefault="00226415" w:rsidP="00737196">
      <w:pPr>
        <w:spacing w:line="276" w:lineRule="auto"/>
        <w:ind w:left="1080"/>
        <w:rPr>
          <w:rFonts w:ascii="Times New Roman" w:hAnsi="Times New Roman"/>
          <w:b/>
        </w:rPr>
      </w:pPr>
      <w:r>
        <w:rPr>
          <w:rFonts w:ascii="Times New Roman" w:hAnsi="Times New Roman"/>
        </w:rPr>
        <w:t>Briefly restate</w:t>
      </w:r>
      <w:r w:rsidR="005C69BB" w:rsidRPr="00737196">
        <w:rPr>
          <w:rFonts w:ascii="Times New Roman" w:hAnsi="Times New Roman"/>
        </w:rPr>
        <w:t xml:space="preserve"> your presentation</w:t>
      </w:r>
      <w:r w:rsidR="00901088" w:rsidRPr="00737196">
        <w:rPr>
          <w:rFonts w:ascii="Times New Roman" w:hAnsi="Times New Roman"/>
        </w:rPr>
        <w:t xml:space="preserve">’s </w:t>
      </w:r>
      <w:r>
        <w:rPr>
          <w:rFonts w:ascii="Times New Roman" w:hAnsi="Times New Roman"/>
        </w:rPr>
        <w:t xml:space="preserve">thesis and </w:t>
      </w:r>
      <w:r w:rsidR="00901088" w:rsidRPr="00737196">
        <w:rPr>
          <w:rFonts w:ascii="Times New Roman" w:hAnsi="Times New Roman"/>
        </w:rPr>
        <w:t>main points</w:t>
      </w:r>
      <w:r w:rsidR="006F41F4">
        <w:rPr>
          <w:rFonts w:ascii="Times New Roman" w:hAnsi="Times New Roman"/>
        </w:rPr>
        <w:t xml:space="preserve"> (</w:t>
      </w:r>
      <w:r w:rsidR="00BE2D20">
        <w:rPr>
          <w:rFonts w:ascii="Times New Roman" w:hAnsi="Times New Roman"/>
        </w:rPr>
        <w:t xml:space="preserve">see </w:t>
      </w:r>
      <w:r w:rsidR="00BE2D20">
        <w:rPr>
          <w:rFonts w:ascii="Times New Roman" w:hAnsi="Times New Roman"/>
          <w:color w:val="000000"/>
        </w:rPr>
        <w:t>course readings</w:t>
      </w:r>
      <w:r w:rsidR="00BE2D20">
        <w:rPr>
          <w:rFonts w:ascii="Times New Roman" w:hAnsi="Times New Roman"/>
        </w:rPr>
        <w:t>, ch. 8</w:t>
      </w:r>
      <w:r w:rsidR="006F41F4">
        <w:rPr>
          <w:rFonts w:ascii="Times New Roman" w:hAnsi="Times New Roman"/>
        </w:rPr>
        <w:t>)</w:t>
      </w:r>
      <w:r w:rsidR="00254073" w:rsidRPr="00737196">
        <w:rPr>
          <w:rFonts w:ascii="Times New Roman" w:hAnsi="Times New Roman"/>
        </w:rPr>
        <w:t xml:space="preserve">. Your wording should be very similar to the wording you used when previewing the main points in the introduction </w:t>
      </w:r>
      <w:r w:rsidR="00810D33" w:rsidRPr="00737196">
        <w:rPr>
          <w:rFonts w:ascii="Times New Roman" w:hAnsi="Times New Roman"/>
        </w:rPr>
        <w:t xml:space="preserve">section </w:t>
      </w:r>
      <w:r w:rsidR="00254073" w:rsidRPr="00737196">
        <w:rPr>
          <w:rFonts w:ascii="Times New Roman" w:hAnsi="Times New Roman"/>
        </w:rPr>
        <w:t>and when presenting the main points in the body</w:t>
      </w:r>
      <w:r w:rsidR="00810D33" w:rsidRPr="00737196">
        <w:rPr>
          <w:rFonts w:ascii="Times New Roman" w:hAnsi="Times New Roman"/>
        </w:rPr>
        <w:t xml:space="preserve"> section</w:t>
      </w:r>
      <w:r w:rsidR="00254073" w:rsidRPr="00737196">
        <w:rPr>
          <w:rFonts w:ascii="Times New Roman" w:hAnsi="Times New Roman"/>
        </w:rPr>
        <w:t>.</w:t>
      </w:r>
    </w:p>
    <w:p w14:paraId="25EBC313" w14:textId="77777777" w:rsidR="00737196" w:rsidRPr="001906F0" w:rsidRDefault="00737196" w:rsidP="00B219FB">
      <w:pPr>
        <w:spacing w:line="276" w:lineRule="auto"/>
        <w:ind w:left="1080"/>
        <w:rPr>
          <w:rFonts w:ascii="Times New Roman" w:hAnsi="Times New Roman"/>
          <w:b/>
        </w:rPr>
      </w:pPr>
    </w:p>
    <w:p w14:paraId="60A77702" w14:textId="725AE655" w:rsidR="008F1554" w:rsidRPr="001906F0" w:rsidRDefault="00A144E0" w:rsidP="001906F0">
      <w:pPr>
        <w:numPr>
          <w:ilvl w:val="0"/>
          <w:numId w:val="37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End with a Clincher</w:t>
      </w:r>
      <w:r w:rsidR="00F31430">
        <w:rPr>
          <w:rFonts w:ascii="Times New Roman" w:hAnsi="Times New Roman"/>
        </w:rPr>
        <w:t xml:space="preserve"> (</w:t>
      </w:r>
      <w:r w:rsidR="00BE2D20">
        <w:rPr>
          <w:rFonts w:ascii="Times New Roman" w:hAnsi="Times New Roman"/>
        </w:rPr>
        <w:t xml:space="preserve">see </w:t>
      </w:r>
      <w:r w:rsidR="00BE2D20">
        <w:rPr>
          <w:rFonts w:ascii="Times New Roman" w:hAnsi="Times New Roman"/>
          <w:color w:val="000000"/>
        </w:rPr>
        <w:t>course readings</w:t>
      </w:r>
      <w:r w:rsidR="00BE2D20">
        <w:rPr>
          <w:rFonts w:ascii="Times New Roman" w:hAnsi="Times New Roman"/>
        </w:rPr>
        <w:t>, ch. 8</w:t>
      </w:r>
      <w:r w:rsidR="00F31430">
        <w:rPr>
          <w:rFonts w:ascii="Times New Roman" w:hAnsi="Times New Roman"/>
        </w:rPr>
        <w:t>).</w:t>
      </w:r>
    </w:p>
    <w:p w14:paraId="138D7008" w14:textId="77777777" w:rsidR="008F1554" w:rsidRPr="001906F0" w:rsidRDefault="008F1554" w:rsidP="001906F0">
      <w:pPr>
        <w:spacing w:line="276" w:lineRule="auto"/>
        <w:ind w:left="360"/>
        <w:rPr>
          <w:rFonts w:ascii="Times New Roman" w:hAnsi="Times New Roman"/>
        </w:rPr>
      </w:pPr>
    </w:p>
    <w:p w14:paraId="340F9064" w14:textId="77777777" w:rsidR="00A63331" w:rsidRDefault="001E4FC7" w:rsidP="00AE41A4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br w:type="page"/>
      </w:r>
      <w:r w:rsidR="00AE41A4">
        <w:rPr>
          <w:rFonts w:ascii="Times New Roman" w:hAnsi="Times New Roman"/>
        </w:rPr>
        <w:lastRenderedPageBreak/>
        <w:t xml:space="preserve"> </w:t>
      </w:r>
    </w:p>
    <w:p w14:paraId="5423099E" w14:textId="7CE04279" w:rsidR="00AE41A4" w:rsidRPr="00FB1464" w:rsidRDefault="00AE41A4" w:rsidP="00AE41A4">
      <w:pPr>
        <w:spacing w:line="276" w:lineRule="auto"/>
        <w:ind w:left="360"/>
        <w:jc w:val="center"/>
        <w:rPr>
          <w:rFonts w:ascii="Times New Roman" w:hAnsi="Times New Roman"/>
          <w:b/>
        </w:rPr>
      </w:pPr>
      <w:r w:rsidRPr="00FB1464">
        <w:rPr>
          <w:rFonts w:ascii="Times New Roman" w:hAnsi="Times New Roman"/>
          <w:b/>
        </w:rPr>
        <w:t>Works Cited</w:t>
      </w:r>
      <w:r w:rsidR="00033F1A">
        <w:rPr>
          <w:rFonts w:ascii="Times New Roman" w:hAnsi="Times New Roman"/>
          <w:b/>
        </w:rPr>
        <w:t xml:space="preserve"> </w:t>
      </w:r>
      <w:r w:rsidR="00033F1A" w:rsidRPr="00033F1A">
        <w:rPr>
          <w:rFonts w:ascii="Times New Roman" w:hAnsi="Times New Roman"/>
        </w:rPr>
        <w:t>(</w:t>
      </w:r>
      <w:r w:rsidR="00AC7DE8">
        <w:rPr>
          <w:rFonts w:ascii="Times New Roman" w:hAnsi="Times New Roman"/>
        </w:rPr>
        <w:t xml:space="preserve">if </w:t>
      </w:r>
      <w:r w:rsidR="00A144E0">
        <w:rPr>
          <w:rFonts w:ascii="Times New Roman" w:hAnsi="Times New Roman"/>
        </w:rPr>
        <w:t xml:space="preserve">using </w:t>
      </w:r>
      <w:r w:rsidR="00033F1A" w:rsidRPr="00033F1A">
        <w:rPr>
          <w:rFonts w:ascii="Times New Roman" w:hAnsi="Times New Roman"/>
        </w:rPr>
        <w:t>MLA)</w:t>
      </w:r>
      <w:r w:rsidR="00F074FA">
        <w:rPr>
          <w:rFonts w:ascii="Times New Roman" w:hAnsi="Times New Roman"/>
          <w:b/>
        </w:rPr>
        <w:t xml:space="preserve"> </w:t>
      </w:r>
      <w:r w:rsidR="00F074FA" w:rsidRPr="00F074FA">
        <w:rPr>
          <w:rFonts w:ascii="Times New Roman" w:hAnsi="Times New Roman"/>
        </w:rPr>
        <w:t>or</w:t>
      </w:r>
      <w:r w:rsidR="00033F1A">
        <w:rPr>
          <w:rFonts w:ascii="Times New Roman" w:hAnsi="Times New Roman"/>
          <w:b/>
        </w:rPr>
        <w:t xml:space="preserve"> References </w:t>
      </w:r>
      <w:r w:rsidR="00033F1A" w:rsidRPr="00033F1A">
        <w:rPr>
          <w:rFonts w:ascii="Times New Roman" w:hAnsi="Times New Roman"/>
        </w:rPr>
        <w:t>(</w:t>
      </w:r>
      <w:r w:rsidR="00AC7DE8">
        <w:rPr>
          <w:rFonts w:ascii="Times New Roman" w:hAnsi="Times New Roman"/>
        </w:rPr>
        <w:t xml:space="preserve">if </w:t>
      </w:r>
      <w:r w:rsidR="00A144E0">
        <w:rPr>
          <w:rFonts w:ascii="Times New Roman" w:hAnsi="Times New Roman"/>
        </w:rPr>
        <w:t xml:space="preserve">using </w:t>
      </w:r>
      <w:r w:rsidR="00033F1A" w:rsidRPr="00033F1A">
        <w:rPr>
          <w:rFonts w:ascii="Times New Roman" w:hAnsi="Times New Roman"/>
        </w:rPr>
        <w:t>APA)</w:t>
      </w:r>
      <w:r>
        <w:rPr>
          <w:rFonts w:ascii="Times New Roman" w:hAnsi="Times New Roman"/>
          <w:b/>
        </w:rPr>
        <w:t xml:space="preserve"> </w:t>
      </w:r>
      <w:r w:rsidR="00033F1A">
        <w:rPr>
          <w:rFonts w:ascii="Times New Roman" w:hAnsi="Times New Roman"/>
        </w:rPr>
        <w:t xml:space="preserve">or </w:t>
      </w:r>
      <w:r>
        <w:rPr>
          <w:rFonts w:ascii="Times New Roman" w:hAnsi="Times New Roman"/>
          <w:b/>
        </w:rPr>
        <w:t>Bibliography</w:t>
      </w:r>
      <w:r w:rsidR="00033F1A">
        <w:rPr>
          <w:rFonts w:ascii="Times New Roman" w:hAnsi="Times New Roman"/>
          <w:b/>
        </w:rPr>
        <w:t xml:space="preserve"> </w:t>
      </w:r>
      <w:r w:rsidR="00033F1A" w:rsidRPr="00033F1A">
        <w:rPr>
          <w:rFonts w:ascii="Times New Roman" w:hAnsi="Times New Roman"/>
        </w:rPr>
        <w:t>(</w:t>
      </w:r>
      <w:r w:rsidR="00AC7DE8">
        <w:rPr>
          <w:rFonts w:ascii="Times New Roman" w:hAnsi="Times New Roman"/>
        </w:rPr>
        <w:t xml:space="preserve">if </w:t>
      </w:r>
      <w:r w:rsidR="00A144E0">
        <w:rPr>
          <w:rFonts w:ascii="Times New Roman" w:hAnsi="Times New Roman"/>
        </w:rPr>
        <w:t xml:space="preserve">using </w:t>
      </w:r>
      <w:proofErr w:type="spellStart"/>
      <w:r w:rsidR="00033F1A" w:rsidRPr="00033F1A">
        <w:rPr>
          <w:rFonts w:ascii="Times New Roman" w:hAnsi="Times New Roman"/>
        </w:rPr>
        <w:t>Turabian</w:t>
      </w:r>
      <w:proofErr w:type="spellEnd"/>
      <w:r w:rsidR="00033F1A" w:rsidRPr="00033F1A">
        <w:rPr>
          <w:rFonts w:ascii="Times New Roman" w:hAnsi="Times New Roman"/>
        </w:rPr>
        <w:t>)</w:t>
      </w:r>
    </w:p>
    <w:p w14:paraId="5F34E291" w14:textId="77777777" w:rsidR="00AE41A4" w:rsidRPr="00FB1464" w:rsidRDefault="00AE41A4" w:rsidP="002357B5">
      <w:pPr>
        <w:jc w:val="center"/>
        <w:rPr>
          <w:rFonts w:ascii="Times New Roman" w:hAnsi="Times New Roman"/>
        </w:rPr>
      </w:pPr>
    </w:p>
    <w:p w14:paraId="0AE4AB4C" w14:textId="6D59385E" w:rsidR="00DC138B" w:rsidRPr="00FB1464" w:rsidRDefault="00DC138B" w:rsidP="00DC138B">
      <w:pPr>
        <w:spacing w:line="276" w:lineRule="auto"/>
        <w:rPr>
          <w:rFonts w:ascii="Times New Roman" w:hAnsi="Times New Roman"/>
        </w:rPr>
      </w:pPr>
      <w:r w:rsidRPr="00FB1464">
        <w:rPr>
          <w:rFonts w:ascii="Times New Roman" w:hAnsi="Times New Roman"/>
        </w:rPr>
        <w:t xml:space="preserve">Using MLA, APA, or </w:t>
      </w:r>
      <w:proofErr w:type="spellStart"/>
      <w:r w:rsidRPr="00FB1464">
        <w:rPr>
          <w:rFonts w:ascii="Times New Roman" w:hAnsi="Times New Roman"/>
        </w:rPr>
        <w:t>Turabian</w:t>
      </w:r>
      <w:proofErr w:type="spellEnd"/>
      <w:r w:rsidRPr="00FB1464">
        <w:rPr>
          <w:rFonts w:ascii="Times New Roman" w:hAnsi="Times New Roman"/>
        </w:rPr>
        <w:t xml:space="preserve"> style, </w:t>
      </w:r>
      <w:r w:rsidR="00A144E0">
        <w:rPr>
          <w:rFonts w:ascii="Times New Roman" w:hAnsi="Times New Roman"/>
        </w:rPr>
        <w:t xml:space="preserve">to </w:t>
      </w:r>
      <w:r w:rsidRPr="00FB1464">
        <w:rPr>
          <w:rFonts w:ascii="Times New Roman" w:hAnsi="Times New Roman"/>
        </w:rPr>
        <w:t>present an alphabetized, properly formatted list of any sources that you cited in the outline. For a helpful online guide to proper formatting in each of these styles, see</w:t>
      </w:r>
      <w:r w:rsidR="00621986">
        <w:rPr>
          <w:rFonts w:ascii="Times New Roman" w:hAnsi="Times New Roman"/>
        </w:rPr>
        <w:t xml:space="preserve"> the Hacker</w:t>
      </w:r>
      <w:r w:rsidR="00975002">
        <w:rPr>
          <w:rFonts w:ascii="Times New Roman" w:hAnsi="Times New Roman"/>
        </w:rPr>
        <w:t xml:space="preserve"> H</w:t>
      </w:r>
      <w:r w:rsidR="00621986">
        <w:rPr>
          <w:rFonts w:ascii="Times New Roman" w:hAnsi="Times New Roman"/>
        </w:rPr>
        <w:t xml:space="preserve">andbooks </w:t>
      </w:r>
      <w:r w:rsidR="00975002">
        <w:rPr>
          <w:rFonts w:ascii="Times New Roman" w:hAnsi="Times New Roman"/>
        </w:rPr>
        <w:t>“Research and D</w:t>
      </w:r>
      <w:r w:rsidR="00805A73">
        <w:rPr>
          <w:rFonts w:ascii="Times New Roman" w:hAnsi="Times New Roman"/>
        </w:rPr>
        <w:t>ocumentation</w:t>
      </w:r>
      <w:r w:rsidR="00975002">
        <w:rPr>
          <w:rFonts w:ascii="Times New Roman" w:hAnsi="Times New Roman"/>
        </w:rPr>
        <w:t>”</w:t>
      </w:r>
      <w:r w:rsidR="00805A73">
        <w:rPr>
          <w:rFonts w:ascii="Times New Roman" w:hAnsi="Times New Roman"/>
        </w:rPr>
        <w:t xml:space="preserve"> </w:t>
      </w:r>
      <w:r w:rsidR="00621986">
        <w:rPr>
          <w:rFonts w:ascii="Times New Roman" w:hAnsi="Times New Roman"/>
        </w:rPr>
        <w:t>site</w:t>
      </w:r>
      <w:r w:rsidR="00553CF8">
        <w:rPr>
          <w:rFonts w:ascii="Times New Roman" w:hAnsi="Times New Roman"/>
        </w:rPr>
        <w:t xml:space="preserve"> via this </w:t>
      </w:r>
      <w:hyperlink r:id="rId8" w:history="1">
        <w:r w:rsidR="00553CF8" w:rsidRPr="00553CF8">
          <w:rPr>
            <w:rStyle w:val="Hyperlink"/>
            <w:rFonts w:ascii="Times New Roman" w:hAnsi="Times New Roman"/>
          </w:rPr>
          <w:t>link</w:t>
        </w:r>
      </w:hyperlink>
      <w:r>
        <w:rPr>
          <w:rFonts w:ascii="Times New Roman" w:hAnsi="Times New Roman"/>
        </w:rPr>
        <w:t xml:space="preserve"> </w:t>
      </w:r>
      <w:r w:rsidR="00805A73">
        <w:rPr>
          <w:rFonts w:ascii="Times New Roman" w:hAnsi="Times New Roman"/>
        </w:rPr>
        <w:t xml:space="preserve">(right-click and select “Open Hyperlink”). </w:t>
      </w:r>
      <w:r>
        <w:rPr>
          <w:rFonts w:ascii="Times New Roman" w:hAnsi="Times New Roman"/>
        </w:rPr>
        <w:t>For automated</w:t>
      </w:r>
      <w:r w:rsidR="00805A73">
        <w:rPr>
          <w:rFonts w:ascii="Times New Roman" w:hAnsi="Times New Roman"/>
        </w:rPr>
        <w:t xml:space="preserve"> source</w:t>
      </w:r>
      <w:r>
        <w:rPr>
          <w:rFonts w:ascii="Times New Roman" w:hAnsi="Times New Roman"/>
        </w:rPr>
        <w:t xml:space="preserve"> formatting assistance, see </w:t>
      </w:r>
      <w:r w:rsidR="00805A73">
        <w:rPr>
          <w:rFonts w:ascii="Times New Roman" w:hAnsi="Times New Roman"/>
        </w:rPr>
        <w:t>Landmark</w:t>
      </w:r>
      <w:r w:rsidR="004511E7">
        <w:rPr>
          <w:rFonts w:ascii="Times New Roman" w:hAnsi="Times New Roman"/>
        </w:rPr>
        <w:t>’</w:t>
      </w:r>
      <w:r w:rsidR="00805A73">
        <w:rPr>
          <w:rFonts w:ascii="Times New Roman" w:hAnsi="Times New Roman"/>
        </w:rPr>
        <w:t xml:space="preserve">s Citation Machine via this </w:t>
      </w:r>
      <w:hyperlink r:id="rId9" w:history="1">
        <w:r w:rsidR="00805A73" w:rsidRPr="00805A73">
          <w:rPr>
            <w:rStyle w:val="Hyperlink"/>
            <w:rFonts w:ascii="Times New Roman" w:hAnsi="Times New Roman"/>
          </w:rPr>
          <w:t>link</w:t>
        </w:r>
      </w:hyperlink>
      <w:r w:rsidR="00805A73">
        <w:rPr>
          <w:rFonts w:ascii="Times New Roman" w:hAnsi="Times New Roman"/>
        </w:rPr>
        <w:t xml:space="preserve"> (right-click and select “Open Hyperlink”).</w:t>
      </w:r>
    </w:p>
    <w:p w14:paraId="018C3531" w14:textId="77777777" w:rsidR="00300306" w:rsidRPr="001906F0" w:rsidRDefault="00300306" w:rsidP="001906F0">
      <w:pPr>
        <w:spacing w:line="276" w:lineRule="auto"/>
        <w:rPr>
          <w:rFonts w:ascii="Times New Roman" w:hAnsi="Times New Roman"/>
        </w:rPr>
      </w:pPr>
    </w:p>
    <w:sectPr w:rsidR="00300306" w:rsidRPr="001906F0" w:rsidSect="008F1554">
      <w:headerReference w:type="default" r:id="rId10"/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8A020E" w14:textId="77777777" w:rsidR="00AD3A6D" w:rsidRDefault="00AD3A6D">
      <w:r>
        <w:separator/>
      </w:r>
    </w:p>
  </w:endnote>
  <w:endnote w:type="continuationSeparator" w:id="0">
    <w:p w14:paraId="492FCD85" w14:textId="77777777" w:rsidR="00AD3A6D" w:rsidRDefault="00AD3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986437" w14:textId="77777777" w:rsidR="00BE118E" w:rsidRPr="000F4741" w:rsidRDefault="00BE118E">
    <w:pPr>
      <w:pStyle w:val="Footer"/>
      <w:jc w:val="right"/>
      <w:rPr>
        <w:rFonts w:ascii="Times New Roman" w:hAnsi="Times New Roman"/>
        <w:sz w:val="20"/>
      </w:rPr>
    </w:pPr>
    <w:r w:rsidRPr="000F4741">
      <w:rPr>
        <w:rFonts w:ascii="Times New Roman" w:hAnsi="Times New Roman"/>
        <w:sz w:val="20"/>
      </w:rPr>
      <w:t xml:space="preserve">Page </w:t>
    </w:r>
    <w:r w:rsidRPr="000F4741">
      <w:rPr>
        <w:rFonts w:ascii="Times New Roman" w:hAnsi="Times New Roman"/>
        <w:bCs/>
        <w:sz w:val="20"/>
      </w:rPr>
      <w:fldChar w:fldCharType="begin"/>
    </w:r>
    <w:r w:rsidRPr="000F4741">
      <w:rPr>
        <w:rFonts w:ascii="Times New Roman" w:hAnsi="Times New Roman"/>
        <w:bCs/>
        <w:sz w:val="20"/>
      </w:rPr>
      <w:instrText xml:space="preserve"> PAGE </w:instrText>
    </w:r>
    <w:r w:rsidRPr="000F4741">
      <w:rPr>
        <w:rFonts w:ascii="Times New Roman" w:hAnsi="Times New Roman"/>
        <w:bCs/>
        <w:sz w:val="20"/>
      </w:rPr>
      <w:fldChar w:fldCharType="separate"/>
    </w:r>
    <w:r w:rsidR="009A1922">
      <w:rPr>
        <w:rFonts w:ascii="Times New Roman" w:hAnsi="Times New Roman"/>
        <w:bCs/>
        <w:noProof/>
        <w:sz w:val="20"/>
      </w:rPr>
      <w:t>4</w:t>
    </w:r>
    <w:r w:rsidRPr="000F4741">
      <w:rPr>
        <w:rFonts w:ascii="Times New Roman" w:hAnsi="Times New Roman"/>
        <w:bCs/>
        <w:sz w:val="20"/>
      </w:rPr>
      <w:fldChar w:fldCharType="end"/>
    </w:r>
    <w:r w:rsidRPr="000F4741">
      <w:rPr>
        <w:rFonts w:ascii="Times New Roman" w:hAnsi="Times New Roman"/>
        <w:sz w:val="20"/>
      </w:rPr>
      <w:t xml:space="preserve"> of </w:t>
    </w:r>
    <w:r w:rsidRPr="000F4741">
      <w:rPr>
        <w:rFonts w:ascii="Times New Roman" w:hAnsi="Times New Roman"/>
        <w:bCs/>
        <w:sz w:val="20"/>
      </w:rPr>
      <w:fldChar w:fldCharType="begin"/>
    </w:r>
    <w:r w:rsidRPr="000F4741">
      <w:rPr>
        <w:rFonts w:ascii="Times New Roman" w:hAnsi="Times New Roman"/>
        <w:bCs/>
        <w:sz w:val="20"/>
      </w:rPr>
      <w:instrText xml:space="preserve"> NUMPAGES  </w:instrText>
    </w:r>
    <w:r w:rsidRPr="000F4741">
      <w:rPr>
        <w:rFonts w:ascii="Times New Roman" w:hAnsi="Times New Roman"/>
        <w:bCs/>
        <w:sz w:val="20"/>
      </w:rPr>
      <w:fldChar w:fldCharType="separate"/>
    </w:r>
    <w:r w:rsidR="009A1922">
      <w:rPr>
        <w:rFonts w:ascii="Times New Roman" w:hAnsi="Times New Roman"/>
        <w:bCs/>
        <w:noProof/>
        <w:sz w:val="20"/>
      </w:rPr>
      <w:t>4</w:t>
    </w:r>
    <w:r w:rsidRPr="000F4741">
      <w:rPr>
        <w:rFonts w:ascii="Times New Roman" w:hAnsi="Times New Roman"/>
        <w:bCs/>
        <w:sz w:val="20"/>
      </w:rPr>
      <w:fldChar w:fldCharType="end"/>
    </w:r>
  </w:p>
  <w:p w14:paraId="04495B0A" w14:textId="77777777" w:rsidR="00BE118E" w:rsidRDefault="00BE118E" w:rsidP="000F4741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0BD3FE" w14:textId="77777777" w:rsidR="00AD3A6D" w:rsidRDefault="00AD3A6D">
      <w:r>
        <w:separator/>
      </w:r>
    </w:p>
  </w:footnote>
  <w:footnote w:type="continuationSeparator" w:id="0">
    <w:p w14:paraId="6A1425F3" w14:textId="77777777" w:rsidR="00AD3A6D" w:rsidRDefault="00AD3A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8D64E9" w14:textId="77777777" w:rsidR="00F8664F" w:rsidRPr="001906F0" w:rsidRDefault="00F8664F" w:rsidP="001906F0">
    <w:pPr>
      <w:pStyle w:val="Header"/>
      <w:jc w:val="right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>COMS 101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9EE64E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B961F3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81265C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8D0BE1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9564E7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08AD0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23843F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0769C8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B9A5EF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E3A1B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093223"/>
    <w:multiLevelType w:val="multilevel"/>
    <w:tmpl w:val="B6CEAA42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  <w:rPr>
        <w:color w:val="auto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1" w15:restartNumberingAfterBreak="0">
    <w:nsid w:val="17C22EBA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25D064B0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tabs>
          <w:tab w:val="num" w:pos="1440"/>
        </w:tabs>
        <w:ind w:left="0" w:firstLine="0"/>
      </w:pPr>
      <w:rPr>
        <w:color w:val="auto"/>
      </w:rPr>
    </w:lvl>
    <w:lvl w:ilvl="1">
      <w:start w:val="1"/>
      <w:numFmt w:val="decimalZero"/>
      <w:pStyle w:val="Heading2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 w15:restartNumberingAfterBreak="0">
    <w:nsid w:val="2F4E1042"/>
    <w:multiLevelType w:val="hybridMultilevel"/>
    <w:tmpl w:val="BD5E6688"/>
    <w:lvl w:ilvl="0" w:tplc="F5148DE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8587F62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BACAC5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9D2AA1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442D3670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4AD468D8"/>
    <w:multiLevelType w:val="hybridMultilevel"/>
    <w:tmpl w:val="17D231CE"/>
    <w:lvl w:ilvl="0" w:tplc="150011D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19F0901A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1C11949"/>
    <w:multiLevelType w:val="hybridMultilevel"/>
    <w:tmpl w:val="ECB44EA4"/>
    <w:lvl w:ilvl="0" w:tplc="3B2E9DF6">
      <w:start w:val="1"/>
      <w:numFmt w:val="upperRoman"/>
      <w:lvlText w:val="%1."/>
      <w:lvlJc w:val="left"/>
      <w:pPr>
        <w:tabs>
          <w:tab w:val="num" w:pos="960"/>
        </w:tabs>
        <w:ind w:left="960" w:hanging="720"/>
      </w:pPr>
      <w:rPr>
        <w:rFonts w:hint="default"/>
        <w:b/>
      </w:rPr>
    </w:lvl>
    <w:lvl w:ilvl="1" w:tplc="04090015">
      <w:start w:val="1"/>
      <w:numFmt w:val="upperLetter"/>
      <w:lvlText w:val="%2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2" w:tplc="D4E62772">
      <w:start w:val="1"/>
      <w:numFmt w:val="decimal"/>
      <w:lvlText w:val="%3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 w15:restartNumberingAfterBreak="0">
    <w:nsid w:val="5D6C3704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69D132CA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6F752FFC"/>
    <w:multiLevelType w:val="hybridMultilevel"/>
    <w:tmpl w:val="1396DAA0"/>
    <w:lvl w:ilvl="0" w:tplc="65E8CE8A">
      <w:start w:val="1"/>
      <w:numFmt w:val="upperLetter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1" w15:restartNumberingAfterBreak="0">
    <w:nsid w:val="737C1D55"/>
    <w:multiLevelType w:val="hybridMultilevel"/>
    <w:tmpl w:val="DCA0772C"/>
    <w:lvl w:ilvl="0" w:tplc="09DEFA34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35D6CF70">
      <w:start w:val="4"/>
      <w:numFmt w:val="upperRoman"/>
      <w:lvlText w:val="%2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10"/>
  </w:num>
  <w:num w:numId="7">
    <w:abstractNumId w:val="10"/>
  </w:num>
  <w:num w:numId="8">
    <w:abstractNumId w:val="10"/>
  </w:num>
  <w:num w:numId="9">
    <w:abstractNumId w:val="9"/>
  </w:num>
  <w:num w:numId="10">
    <w:abstractNumId w:val="9"/>
  </w:num>
  <w:num w:numId="11">
    <w:abstractNumId w:val="7"/>
  </w:num>
  <w:num w:numId="12">
    <w:abstractNumId w:val="7"/>
  </w:num>
  <w:num w:numId="13">
    <w:abstractNumId w:val="6"/>
  </w:num>
  <w:num w:numId="14">
    <w:abstractNumId w:val="6"/>
  </w:num>
  <w:num w:numId="15">
    <w:abstractNumId w:val="5"/>
  </w:num>
  <w:num w:numId="16">
    <w:abstractNumId w:val="5"/>
  </w:num>
  <w:num w:numId="17">
    <w:abstractNumId w:val="4"/>
  </w:num>
  <w:num w:numId="18">
    <w:abstractNumId w:val="4"/>
  </w:num>
  <w:num w:numId="19">
    <w:abstractNumId w:val="8"/>
  </w:num>
  <w:num w:numId="20">
    <w:abstractNumId w:val="8"/>
  </w:num>
  <w:num w:numId="21">
    <w:abstractNumId w:val="3"/>
  </w:num>
  <w:num w:numId="22">
    <w:abstractNumId w:val="3"/>
  </w:num>
  <w:num w:numId="23">
    <w:abstractNumId w:val="2"/>
  </w:num>
  <w:num w:numId="24">
    <w:abstractNumId w:val="2"/>
  </w:num>
  <w:num w:numId="25">
    <w:abstractNumId w:val="1"/>
  </w:num>
  <w:num w:numId="26">
    <w:abstractNumId w:val="1"/>
  </w:num>
  <w:num w:numId="27">
    <w:abstractNumId w:val="0"/>
  </w:num>
  <w:num w:numId="28">
    <w:abstractNumId w:val="0"/>
  </w:num>
  <w:num w:numId="29">
    <w:abstractNumId w:val="18"/>
  </w:num>
  <w:num w:numId="30">
    <w:abstractNumId w:val="19"/>
  </w:num>
  <w:num w:numId="31">
    <w:abstractNumId w:val="14"/>
  </w:num>
  <w:num w:numId="32">
    <w:abstractNumId w:val="11"/>
  </w:num>
  <w:num w:numId="33">
    <w:abstractNumId w:val="15"/>
  </w:num>
  <w:num w:numId="34">
    <w:abstractNumId w:val="12"/>
  </w:num>
  <w:num w:numId="35">
    <w:abstractNumId w:val="16"/>
  </w:num>
  <w:num w:numId="36">
    <w:abstractNumId w:val="17"/>
  </w:num>
  <w:num w:numId="37">
    <w:abstractNumId w:val="13"/>
  </w:num>
  <w:num w:numId="38">
    <w:abstractNumId w:val="21"/>
  </w:num>
  <w:num w:numId="3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hideSpellingErrors/>
  <w:hideGrammaticalErrors/>
  <w:proofState w:spelling="clean" w:grammar="clean"/>
  <w:stylePaneFormatFilter w:val="1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554"/>
    <w:rsid w:val="00000E47"/>
    <w:rsid w:val="00003557"/>
    <w:rsid w:val="000268B2"/>
    <w:rsid w:val="0002716E"/>
    <w:rsid w:val="00033F1A"/>
    <w:rsid w:val="00057A4E"/>
    <w:rsid w:val="000668F3"/>
    <w:rsid w:val="00074969"/>
    <w:rsid w:val="0008670F"/>
    <w:rsid w:val="0009334C"/>
    <w:rsid w:val="000966BB"/>
    <w:rsid w:val="000A23BE"/>
    <w:rsid w:val="000B2B8A"/>
    <w:rsid w:val="000B45E1"/>
    <w:rsid w:val="000B4C11"/>
    <w:rsid w:val="000C21F6"/>
    <w:rsid w:val="000F4741"/>
    <w:rsid w:val="000F4F73"/>
    <w:rsid w:val="00101085"/>
    <w:rsid w:val="00113256"/>
    <w:rsid w:val="0011626A"/>
    <w:rsid w:val="001529DB"/>
    <w:rsid w:val="00165BBE"/>
    <w:rsid w:val="001701FA"/>
    <w:rsid w:val="00172AF5"/>
    <w:rsid w:val="00184464"/>
    <w:rsid w:val="001906F0"/>
    <w:rsid w:val="001C2830"/>
    <w:rsid w:val="001D0CC9"/>
    <w:rsid w:val="001D36D0"/>
    <w:rsid w:val="001E19BE"/>
    <w:rsid w:val="001E4FC7"/>
    <w:rsid w:val="001F0BA6"/>
    <w:rsid w:val="00201D4F"/>
    <w:rsid w:val="0020482F"/>
    <w:rsid w:val="002106EC"/>
    <w:rsid w:val="00212746"/>
    <w:rsid w:val="00214E95"/>
    <w:rsid w:val="00215007"/>
    <w:rsid w:val="00224C1C"/>
    <w:rsid w:val="00225E5F"/>
    <w:rsid w:val="00226415"/>
    <w:rsid w:val="002279C4"/>
    <w:rsid w:val="002307BD"/>
    <w:rsid w:val="002348EE"/>
    <w:rsid w:val="00235062"/>
    <w:rsid w:val="002357B5"/>
    <w:rsid w:val="002411DB"/>
    <w:rsid w:val="00254073"/>
    <w:rsid w:val="002726B8"/>
    <w:rsid w:val="002768C1"/>
    <w:rsid w:val="00280D47"/>
    <w:rsid w:val="00282D06"/>
    <w:rsid w:val="0029561B"/>
    <w:rsid w:val="00296673"/>
    <w:rsid w:val="0029682E"/>
    <w:rsid w:val="002A0373"/>
    <w:rsid w:val="002A0BA7"/>
    <w:rsid w:val="002A20EC"/>
    <w:rsid w:val="002C1C0B"/>
    <w:rsid w:val="002C3A3A"/>
    <w:rsid w:val="002E4ECD"/>
    <w:rsid w:val="00300306"/>
    <w:rsid w:val="00305DF9"/>
    <w:rsid w:val="003124FA"/>
    <w:rsid w:val="00343085"/>
    <w:rsid w:val="0034564B"/>
    <w:rsid w:val="00347F74"/>
    <w:rsid w:val="00374490"/>
    <w:rsid w:val="00394FAD"/>
    <w:rsid w:val="003A5B7C"/>
    <w:rsid w:val="003A6D41"/>
    <w:rsid w:val="003A7160"/>
    <w:rsid w:val="003B0B60"/>
    <w:rsid w:val="003B4464"/>
    <w:rsid w:val="003B5947"/>
    <w:rsid w:val="003C6144"/>
    <w:rsid w:val="003E2750"/>
    <w:rsid w:val="003E4C15"/>
    <w:rsid w:val="003F194E"/>
    <w:rsid w:val="0040648B"/>
    <w:rsid w:val="00414A39"/>
    <w:rsid w:val="00422BCB"/>
    <w:rsid w:val="004306D6"/>
    <w:rsid w:val="00450B6C"/>
    <w:rsid w:val="004511E7"/>
    <w:rsid w:val="00465EC4"/>
    <w:rsid w:val="00472706"/>
    <w:rsid w:val="00475A91"/>
    <w:rsid w:val="004963F9"/>
    <w:rsid w:val="004B1153"/>
    <w:rsid w:val="004E5F24"/>
    <w:rsid w:val="004F02B4"/>
    <w:rsid w:val="004F0FE5"/>
    <w:rsid w:val="004F1CD0"/>
    <w:rsid w:val="004F31C5"/>
    <w:rsid w:val="005025B8"/>
    <w:rsid w:val="00504866"/>
    <w:rsid w:val="005171B1"/>
    <w:rsid w:val="00526459"/>
    <w:rsid w:val="00527D8A"/>
    <w:rsid w:val="00530C12"/>
    <w:rsid w:val="005312CB"/>
    <w:rsid w:val="0053284A"/>
    <w:rsid w:val="00532B8E"/>
    <w:rsid w:val="00535541"/>
    <w:rsid w:val="00545F8E"/>
    <w:rsid w:val="00553BB1"/>
    <w:rsid w:val="00553CF8"/>
    <w:rsid w:val="00556A08"/>
    <w:rsid w:val="00556AF9"/>
    <w:rsid w:val="00561C2E"/>
    <w:rsid w:val="00565BCF"/>
    <w:rsid w:val="00567411"/>
    <w:rsid w:val="00582896"/>
    <w:rsid w:val="00590753"/>
    <w:rsid w:val="005B39A2"/>
    <w:rsid w:val="005C4BF0"/>
    <w:rsid w:val="005C554D"/>
    <w:rsid w:val="005C69BB"/>
    <w:rsid w:val="005D2D2A"/>
    <w:rsid w:val="005D577E"/>
    <w:rsid w:val="005D6752"/>
    <w:rsid w:val="005E284F"/>
    <w:rsid w:val="00610D1F"/>
    <w:rsid w:val="00621986"/>
    <w:rsid w:val="00622713"/>
    <w:rsid w:val="006249F1"/>
    <w:rsid w:val="00637A69"/>
    <w:rsid w:val="00661EE8"/>
    <w:rsid w:val="0066592B"/>
    <w:rsid w:val="006700D8"/>
    <w:rsid w:val="0068002D"/>
    <w:rsid w:val="00695FAD"/>
    <w:rsid w:val="00697910"/>
    <w:rsid w:val="006A1D74"/>
    <w:rsid w:val="006A6549"/>
    <w:rsid w:val="006B3799"/>
    <w:rsid w:val="006B4E15"/>
    <w:rsid w:val="006B6904"/>
    <w:rsid w:val="006D0461"/>
    <w:rsid w:val="006D1110"/>
    <w:rsid w:val="006D57B6"/>
    <w:rsid w:val="006F3B8D"/>
    <w:rsid w:val="006F41F4"/>
    <w:rsid w:val="006F44BF"/>
    <w:rsid w:val="006F70DB"/>
    <w:rsid w:val="00701A9C"/>
    <w:rsid w:val="007111E9"/>
    <w:rsid w:val="00727A40"/>
    <w:rsid w:val="0073283A"/>
    <w:rsid w:val="00736691"/>
    <w:rsid w:val="00737196"/>
    <w:rsid w:val="00742772"/>
    <w:rsid w:val="00753067"/>
    <w:rsid w:val="00766752"/>
    <w:rsid w:val="007704EF"/>
    <w:rsid w:val="0077553D"/>
    <w:rsid w:val="007A073F"/>
    <w:rsid w:val="007A12C9"/>
    <w:rsid w:val="007C043A"/>
    <w:rsid w:val="007C74E3"/>
    <w:rsid w:val="007D207A"/>
    <w:rsid w:val="007E30AA"/>
    <w:rsid w:val="007E510C"/>
    <w:rsid w:val="007F6FA0"/>
    <w:rsid w:val="00805079"/>
    <w:rsid w:val="00805A73"/>
    <w:rsid w:val="008066F1"/>
    <w:rsid w:val="00807980"/>
    <w:rsid w:val="00810D33"/>
    <w:rsid w:val="0081490F"/>
    <w:rsid w:val="00846A41"/>
    <w:rsid w:val="00863117"/>
    <w:rsid w:val="00882CBF"/>
    <w:rsid w:val="00886B4A"/>
    <w:rsid w:val="00892AAA"/>
    <w:rsid w:val="008A04AD"/>
    <w:rsid w:val="008A154D"/>
    <w:rsid w:val="008A31B5"/>
    <w:rsid w:val="008B2F45"/>
    <w:rsid w:val="008D2C5E"/>
    <w:rsid w:val="008D6CAC"/>
    <w:rsid w:val="008F1554"/>
    <w:rsid w:val="00901088"/>
    <w:rsid w:val="00913AC1"/>
    <w:rsid w:val="009223B9"/>
    <w:rsid w:val="00932B7E"/>
    <w:rsid w:val="00937373"/>
    <w:rsid w:val="00952394"/>
    <w:rsid w:val="0096156E"/>
    <w:rsid w:val="00962F4A"/>
    <w:rsid w:val="0097438C"/>
    <w:rsid w:val="00975002"/>
    <w:rsid w:val="00991A5A"/>
    <w:rsid w:val="009A1922"/>
    <w:rsid w:val="009A1E4C"/>
    <w:rsid w:val="009A266C"/>
    <w:rsid w:val="009B0F35"/>
    <w:rsid w:val="009C0F03"/>
    <w:rsid w:val="009C291B"/>
    <w:rsid w:val="009C7C3D"/>
    <w:rsid w:val="009D2CD8"/>
    <w:rsid w:val="009F4DC5"/>
    <w:rsid w:val="009F78AF"/>
    <w:rsid w:val="00A144E0"/>
    <w:rsid w:val="00A241CF"/>
    <w:rsid w:val="00A26B3A"/>
    <w:rsid w:val="00A31D66"/>
    <w:rsid w:val="00A3226C"/>
    <w:rsid w:val="00A37A23"/>
    <w:rsid w:val="00A41E5E"/>
    <w:rsid w:val="00A471FB"/>
    <w:rsid w:val="00A51D00"/>
    <w:rsid w:val="00A55EA9"/>
    <w:rsid w:val="00A63331"/>
    <w:rsid w:val="00A740C0"/>
    <w:rsid w:val="00A74F30"/>
    <w:rsid w:val="00A91B1A"/>
    <w:rsid w:val="00A96124"/>
    <w:rsid w:val="00AA41E7"/>
    <w:rsid w:val="00AC134F"/>
    <w:rsid w:val="00AC7DE8"/>
    <w:rsid w:val="00AD3A6D"/>
    <w:rsid w:val="00AE41A4"/>
    <w:rsid w:val="00B00A32"/>
    <w:rsid w:val="00B07630"/>
    <w:rsid w:val="00B07A53"/>
    <w:rsid w:val="00B219FB"/>
    <w:rsid w:val="00B27C38"/>
    <w:rsid w:val="00B306BA"/>
    <w:rsid w:val="00B32F4A"/>
    <w:rsid w:val="00B36A8E"/>
    <w:rsid w:val="00B4177A"/>
    <w:rsid w:val="00B639FE"/>
    <w:rsid w:val="00B64DD5"/>
    <w:rsid w:val="00B80F09"/>
    <w:rsid w:val="00B91C36"/>
    <w:rsid w:val="00B9546A"/>
    <w:rsid w:val="00BA0AB4"/>
    <w:rsid w:val="00BA4857"/>
    <w:rsid w:val="00BA6891"/>
    <w:rsid w:val="00BA73E8"/>
    <w:rsid w:val="00BB36E2"/>
    <w:rsid w:val="00BC3144"/>
    <w:rsid w:val="00BC7B6D"/>
    <w:rsid w:val="00BE118E"/>
    <w:rsid w:val="00BE2D20"/>
    <w:rsid w:val="00C03476"/>
    <w:rsid w:val="00C13C90"/>
    <w:rsid w:val="00C13FE6"/>
    <w:rsid w:val="00C24EAB"/>
    <w:rsid w:val="00C31D4B"/>
    <w:rsid w:val="00C516B9"/>
    <w:rsid w:val="00C63178"/>
    <w:rsid w:val="00C728A5"/>
    <w:rsid w:val="00C767DC"/>
    <w:rsid w:val="00C80E69"/>
    <w:rsid w:val="00C95F5D"/>
    <w:rsid w:val="00C96776"/>
    <w:rsid w:val="00CB2FC7"/>
    <w:rsid w:val="00CC4578"/>
    <w:rsid w:val="00CD7FD1"/>
    <w:rsid w:val="00CE67E9"/>
    <w:rsid w:val="00CF04B5"/>
    <w:rsid w:val="00CF5B9F"/>
    <w:rsid w:val="00D020F9"/>
    <w:rsid w:val="00D0534D"/>
    <w:rsid w:val="00D225D9"/>
    <w:rsid w:val="00D24250"/>
    <w:rsid w:val="00D27389"/>
    <w:rsid w:val="00D372D7"/>
    <w:rsid w:val="00D41DDD"/>
    <w:rsid w:val="00D565AB"/>
    <w:rsid w:val="00D63589"/>
    <w:rsid w:val="00D70664"/>
    <w:rsid w:val="00D84F7E"/>
    <w:rsid w:val="00D855AA"/>
    <w:rsid w:val="00D97718"/>
    <w:rsid w:val="00DA3022"/>
    <w:rsid w:val="00DB3912"/>
    <w:rsid w:val="00DB3FFD"/>
    <w:rsid w:val="00DB7EE1"/>
    <w:rsid w:val="00DC138B"/>
    <w:rsid w:val="00DE31C1"/>
    <w:rsid w:val="00DF180D"/>
    <w:rsid w:val="00E02234"/>
    <w:rsid w:val="00E059A8"/>
    <w:rsid w:val="00E260F9"/>
    <w:rsid w:val="00E37E1B"/>
    <w:rsid w:val="00E436BC"/>
    <w:rsid w:val="00E46F03"/>
    <w:rsid w:val="00E61CB2"/>
    <w:rsid w:val="00E61E2B"/>
    <w:rsid w:val="00E6286F"/>
    <w:rsid w:val="00E8522F"/>
    <w:rsid w:val="00EA303E"/>
    <w:rsid w:val="00EA54D3"/>
    <w:rsid w:val="00EA59EC"/>
    <w:rsid w:val="00EB6A44"/>
    <w:rsid w:val="00EC464B"/>
    <w:rsid w:val="00ED1A2F"/>
    <w:rsid w:val="00ED6084"/>
    <w:rsid w:val="00EF0610"/>
    <w:rsid w:val="00EF4113"/>
    <w:rsid w:val="00EF4772"/>
    <w:rsid w:val="00F0599D"/>
    <w:rsid w:val="00F074FA"/>
    <w:rsid w:val="00F3110F"/>
    <w:rsid w:val="00F31430"/>
    <w:rsid w:val="00F50EC8"/>
    <w:rsid w:val="00F638E3"/>
    <w:rsid w:val="00F71CAF"/>
    <w:rsid w:val="00F85D5C"/>
    <w:rsid w:val="00F8655F"/>
    <w:rsid w:val="00F8664F"/>
    <w:rsid w:val="00FA3973"/>
    <w:rsid w:val="00FA5CF8"/>
    <w:rsid w:val="00FB1948"/>
    <w:rsid w:val="00FB5B38"/>
    <w:rsid w:val="00FC0036"/>
    <w:rsid w:val="00FC058F"/>
    <w:rsid w:val="00FC43B4"/>
    <w:rsid w:val="00FC67F1"/>
    <w:rsid w:val="00FE1F74"/>
    <w:rsid w:val="00FE354B"/>
    <w:rsid w:val="00FF2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769B92"/>
  <w15:chartTrackingRefBased/>
  <w15:docId w15:val="{BF0D7895-C052-4DF6-A0DA-04504BD7B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1554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rsid w:val="005D577E"/>
    <w:pPr>
      <w:keepNext/>
      <w:numPr>
        <w:numId w:val="34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5D577E"/>
    <w:pPr>
      <w:keepNext/>
      <w:numPr>
        <w:ilvl w:val="1"/>
        <w:numId w:val="34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5D577E"/>
    <w:pPr>
      <w:keepNext/>
      <w:numPr>
        <w:ilvl w:val="2"/>
        <w:numId w:val="34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5D577E"/>
    <w:pPr>
      <w:keepNext/>
      <w:numPr>
        <w:ilvl w:val="3"/>
        <w:numId w:val="34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5D577E"/>
    <w:pPr>
      <w:numPr>
        <w:ilvl w:val="4"/>
        <w:numId w:val="34"/>
      </w:numPr>
      <w:spacing w:before="240" w:after="60"/>
      <w:outlineLvl w:val="4"/>
    </w:pPr>
    <w:rPr>
      <w:rFonts w:ascii="Helvetica" w:hAnsi="Helvetica" w:cs="Helvetic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5D577E"/>
    <w:pPr>
      <w:numPr>
        <w:ilvl w:val="5"/>
        <w:numId w:val="34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5D577E"/>
    <w:pPr>
      <w:numPr>
        <w:ilvl w:val="6"/>
        <w:numId w:val="34"/>
      </w:numPr>
      <w:spacing w:before="240" w:after="60"/>
      <w:outlineLvl w:val="6"/>
    </w:pPr>
    <w:rPr>
      <w:rFonts w:ascii="Times New Roman" w:hAnsi="Times New Roman"/>
    </w:rPr>
  </w:style>
  <w:style w:type="paragraph" w:styleId="Heading8">
    <w:name w:val="heading 8"/>
    <w:basedOn w:val="Normal"/>
    <w:next w:val="Normal"/>
    <w:qFormat/>
    <w:rsid w:val="005D577E"/>
    <w:pPr>
      <w:numPr>
        <w:ilvl w:val="7"/>
        <w:numId w:val="34"/>
      </w:numPr>
      <w:spacing w:before="240" w:after="60"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next w:val="Normal"/>
    <w:qFormat/>
    <w:rsid w:val="005D577E"/>
    <w:pPr>
      <w:numPr>
        <w:ilvl w:val="8"/>
        <w:numId w:val="34"/>
      </w:numPr>
      <w:spacing w:before="240" w:after="60"/>
      <w:outlineLvl w:val="8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rsid w:val="002279C4"/>
    <w:rPr>
      <w:color w:val="800080"/>
      <w:u w:val="single"/>
    </w:rPr>
  </w:style>
  <w:style w:type="character" w:styleId="Hyperlink">
    <w:name w:val="Hyperlink"/>
    <w:rsid w:val="002279C4"/>
    <w:rPr>
      <w:color w:val="0000FF"/>
      <w:u w:val="single"/>
    </w:rPr>
  </w:style>
  <w:style w:type="paragraph" w:styleId="NormalWeb">
    <w:name w:val="Normal (Web)"/>
    <w:basedOn w:val="Normal"/>
    <w:rsid w:val="002279C4"/>
    <w:pPr>
      <w:spacing w:before="100" w:beforeAutospacing="1"/>
    </w:pPr>
  </w:style>
  <w:style w:type="paragraph" w:styleId="BodyText">
    <w:name w:val="Body Text"/>
    <w:basedOn w:val="Normal"/>
    <w:rsid w:val="005D577E"/>
  </w:style>
  <w:style w:type="paragraph" w:styleId="BodyText2">
    <w:name w:val="Body Text 2"/>
    <w:basedOn w:val="Normal"/>
    <w:rsid w:val="005D577E"/>
    <w:pPr>
      <w:spacing w:after="120" w:line="480" w:lineRule="auto"/>
    </w:pPr>
    <w:rPr>
      <w:rFonts w:ascii="Helvetica" w:hAnsi="Helvetica" w:cs="Helvetica"/>
    </w:rPr>
  </w:style>
  <w:style w:type="paragraph" w:styleId="BodyText3">
    <w:name w:val="Body Text 3"/>
    <w:basedOn w:val="Normal"/>
    <w:rsid w:val="005D577E"/>
    <w:pPr>
      <w:spacing w:after="120"/>
    </w:pPr>
    <w:rPr>
      <w:rFonts w:ascii="Helvetica" w:hAnsi="Helvetica" w:cs="Helvetica"/>
      <w:sz w:val="16"/>
      <w:szCs w:val="16"/>
    </w:rPr>
  </w:style>
  <w:style w:type="paragraph" w:styleId="BodyTextFirstIndent">
    <w:name w:val="Body Text First Indent"/>
    <w:basedOn w:val="BodyText"/>
    <w:rsid w:val="005D577E"/>
    <w:pPr>
      <w:ind w:firstLine="210"/>
    </w:pPr>
  </w:style>
  <w:style w:type="paragraph" w:styleId="BodyTextIndent">
    <w:name w:val="Body Text Indent"/>
    <w:basedOn w:val="Normal"/>
    <w:rsid w:val="005D577E"/>
    <w:pPr>
      <w:spacing w:after="120"/>
      <w:ind w:left="360"/>
    </w:pPr>
    <w:rPr>
      <w:rFonts w:ascii="Helvetica" w:hAnsi="Helvetica" w:cs="Helvetica"/>
    </w:rPr>
  </w:style>
  <w:style w:type="paragraph" w:styleId="BodyTextFirstIndent2">
    <w:name w:val="Body Text First Indent 2"/>
    <w:basedOn w:val="BodyTextIndent"/>
    <w:rsid w:val="005D577E"/>
    <w:pPr>
      <w:ind w:firstLine="210"/>
    </w:pPr>
  </w:style>
  <w:style w:type="paragraph" w:styleId="BodyTextIndent2">
    <w:name w:val="Body Text Indent 2"/>
    <w:basedOn w:val="Normal"/>
    <w:rsid w:val="005D577E"/>
    <w:pPr>
      <w:spacing w:after="120" w:line="480" w:lineRule="auto"/>
      <w:ind w:left="360"/>
    </w:pPr>
    <w:rPr>
      <w:rFonts w:ascii="Helvetica" w:hAnsi="Helvetica" w:cs="Helvetica"/>
    </w:rPr>
  </w:style>
  <w:style w:type="paragraph" w:styleId="BodyTextIndent3">
    <w:name w:val="Body Text Indent 3"/>
    <w:basedOn w:val="Normal"/>
    <w:rsid w:val="005D577E"/>
    <w:pPr>
      <w:spacing w:after="120"/>
      <w:ind w:left="360"/>
    </w:pPr>
    <w:rPr>
      <w:rFonts w:ascii="Helvetica" w:hAnsi="Helvetica" w:cs="Helvetica"/>
      <w:sz w:val="16"/>
      <w:szCs w:val="16"/>
    </w:rPr>
  </w:style>
  <w:style w:type="paragraph" w:styleId="Closing">
    <w:name w:val="Closing"/>
    <w:basedOn w:val="Normal"/>
    <w:rsid w:val="005D577E"/>
    <w:pPr>
      <w:ind w:left="4320"/>
    </w:pPr>
    <w:rPr>
      <w:rFonts w:ascii="Helvetica" w:hAnsi="Helvetica" w:cs="Helvetica"/>
    </w:rPr>
  </w:style>
  <w:style w:type="paragraph" w:styleId="Date">
    <w:name w:val="Date"/>
    <w:basedOn w:val="Normal"/>
    <w:next w:val="Normal"/>
    <w:rsid w:val="005D577E"/>
    <w:rPr>
      <w:rFonts w:ascii="Helvetica" w:hAnsi="Helvetica" w:cs="Helvetica"/>
    </w:rPr>
  </w:style>
  <w:style w:type="paragraph" w:styleId="E-mailSignature">
    <w:name w:val="E-mail Signature"/>
    <w:basedOn w:val="Normal"/>
    <w:rsid w:val="005D577E"/>
    <w:rPr>
      <w:rFonts w:ascii="Helvetica" w:hAnsi="Helvetica" w:cs="Helvetica"/>
    </w:rPr>
  </w:style>
  <w:style w:type="paragraph" w:styleId="EnvelopeAddress">
    <w:name w:val="envelope address"/>
    <w:basedOn w:val="Normal"/>
    <w:rsid w:val="005D577E"/>
    <w:pPr>
      <w:framePr w:w="7920" w:h="1980" w:hRule="exact" w:hSpace="180" w:wrap="auto" w:hAnchor="page" w:xAlign="center" w:yAlign="bottom"/>
      <w:ind w:left="2880"/>
    </w:pPr>
  </w:style>
  <w:style w:type="paragraph" w:styleId="Footer">
    <w:name w:val="footer"/>
    <w:basedOn w:val="Normal"/>
    <w:link w:val="FooterChar"/>
    <w:uiPriority w:val="99"/>
    <w:rsid w:val="005D577E"/>
    <w:pPr>
      <w:tabs>
        <w:tab w:val="center" w:pos="4320"/>
        <w:tab w:val="right" w:pos="8640"/>
      </w:tabs>
    </w:pPr>
    <w:rPr>
      <w:rFonts w:ascii="Helvetica" w:hAnsi="Helvetica"/>
      <w:lang w:val="x-none" w:eastAsia="x-none"/>
    </w:rPr>
  </w:style>
  <w:style w:type="paragraph" w:styleId="Header">
    <w:name w:val="header"/>
    <w:basedOn w:val="Normal"/>
    <w:rsid w:val="005D577E"/>
    <w:pPr>
      <w:tabs>
        <w:tab w:val="center" w:pos="4320"/>
        <w:tab w:val="right" w:pos="8640"/>
      </w:tabs>
    </w:pPr>
    <w:rPr>
      <w:rFonts w:ascii="Helvetica" w:hAnsi="Helvetica" w:cs="Helvetica"/>
    </w:rPr>
  </w:style>
  <w:style w:type="paragraph" w:styleId="HTMLAddress">
    <w:name w:val="HTML Address"/>
    <w:basedOn w:val="Normal"/>
    <w:rsid w:val="005D577E"/>
    <w:rPr>
      <w:rFonts w:ascii="Helvetica" w:hAnsi="Helvetica" w:cs="Helvetica"/>
      <w:i/>
      <w:iCs/>
    </w:rPr>
  </w:style>
  <w:style w:type="paragraph" w:styleId="HTMLPreformatted">
    <w:name w:val="HTML Preformatted"/>
    <w:basedOn w:val="Normal"/>
    <w:rsid w:val="005D577E"/>
    <w:rPr>
      <w:rFonts w:ascii="Courier New" w:hAnsi="Courier New" w:cs="Courier New"/>
    </w:rPr>
  </w:style>
  <w:style w:type="paragraph" w:styleId="List">
    <w:name w:val="List"/>
    <w:basedOn w:val="Normal"/>
    <w:rsid w:val="005D577E"/>
    <w:pPr>
      <w:ind w:left="360" w:hanging="360"/>
    </w:pPr>
    <w:rPr>
      <w:rFonts w:ascii="Helvetica" w:hAnsi="Helvetica" w:cs="Helvetica"/>
    </w:rPr>
  </w:style>
  <w:style w:type="paragraph" w:styleId="List2">
    <w:name w:val="List 2"/>
    <w:basedOn w:val="Normal"/>
    <w:rsid w:val="005D577E"/>
    <w:pPr>
      <w:ind w:left="720" w:hanging="360"/>
    </w:pPr>
    <w:rPr>
      <w:rFonts w:ascii="Helvetica" w:hAnsi="Helvetica" w:cs="Helvetica"/>
    </w:rPr>
  </w:style>
  <w:style w:type="paragraph" w:styleId="List3">
    <w:name w:val="List 3"/>
    <w:basedOn w:val="Normal"/>
    <w:rsid w:val="005D577E"/>
    <w:pPr>
      <w:ind w:left="1080" w:hanging="360"/>
    </w:pPr>
    <w:rPr>
      <w:rFonts w:ascii="Helvetica" w:hAnsi="Helvetica" w:cs="Helvetica"/>
    </w:rPr>
  </w:style>
  <w:style w:type="paragraph" w:styleId="List4">
    <w:name w:val="List 4"/>
    <w:basedOn w:val="Normal"/>
    <w:rsid w:val="005D577E"/>
    <w:pPr>
      <w:ind w:left="1440" w:hanging="360"/>
    </w:pPr>
    <w:rPr>
      <w:rFonts w:ascii="Helvetica" w:hAnsi="Helvetica" w:cs="Helvetica"/>
    </w:rPr>
  </w:style>
  <w:style w:type="paragraph" w:styleId="List5">
    <w:name w:val="List 5"/>
    <w:basedOn w:val="Normal"/>
    <w:rsid w:val="005D577E"/>
    <w:pPr>
      <w:ind w:left="1800" w:hanging="360"/>
    </w:pPr>
    <w:rPr>
      <w:rFonts w:ascii="Helvetica" w:hAnsi="Helvetica" w:cs="Helvetica"/>
    </w:rPr>
  </w:style>
  <w:style w:type="paragraph" w:styleId="ListBullet">
    <w:name w:val="List Bullet"/>
    <w:basedOn w:val="Normal"/>
    <w:rsid w:val="005D577E"/>
    <w:pPr>
      <w:numPr>
        <w:numId w:val="10"/>
      </w:numPr>
    </w:pPr>
    <w:rPr>
      <w:rFonts w:ascii="Helvetica" w:hAnsi="Helvetica" w:cs="Helvetica"/>
    </w:rPr>
  </w:style>
  <w:style w:type="paragraph" w:styleId="ListBullet2">
    <w:name w:val="List Bullet 2"/>
    <w:basedOn w:val="Normal"/>
    <w:rsid w:val="005D577E"/>
    <w:pPr>
      <w:numPr>
        <w:numId w:val="12"/>
      </w:numPr>
    </w:pPr>
    <w:rPr>
      <w:rFonts w:ascii="Helvetica" w:hAnsi="Helvetica" w:cs="Helvetica"/>
    </w:rPr>
  </w:style>
  <w:style w:type="paragraph" w:styleId="ListBullet3">
    <w:name w:val="List Bullet 3"/>
    <w:basedOn w:val="Normal"/>
    <w:rsid w:val="005D577E"/>
    <w:pPr>
      <w:numPr>
        <w:numId w:val="14"/>
      </w:numPr>
    </w:pPr>
    <w:rPr>
      <w:rFonts w:ascii="Helvetica" w:hAnsi="Helvetica" w:cs="Helvetica"/>
    </w:rPr>
  </w:style>
  <w:style w:type="paragraph" w:styleId="ListBullet4">
    <w:name w:val="List Bullet 4"/>
    <w:basedOn w:val="Normal"/>
    <w:rsid w:val="005D577E"/>
    <w:pPr>
      <w:numPr>
        <w:numId w:val="16"/>
      </w:numPr>
    </w:pPr>
    <w:rPr>
      <w:rFonts w:ascii="Helvetica" w:hAnsi="Helvetica" w:cs="Helvetica"/>
    </w:rPr>
  </w:style>
  <w:style w:type="paragraph" w:styleId="ListBullet5">
    <w:name w:val="List Bullet 5"/>
    <w:basedOn w:val="Normal"/>
    <w:rsid w:val="005D577E"/>
    <w:pPr>
      <w:numPr>
        <w:numId w:val="18"/>
      </w:numPr>
    </w:pPr>
    <w:rPr>
      <w:rFonts w:ascii="Helvetica" w:hAnsi="Helvetica" w:cs="Helvetica"/>
    </w:rPr>
  </w:style>
  <w:style w:type="paragraph" w:styleId="ListContinue">
    <w:name w:val="List Continue"/>
    <w:basedOn w:val="Normal"/>
    <w:rsid w:val="005D577E"/>
    <w:pPr>
      <w:spacing w:after="120"/>
      <w:ind w:left="360"/>
    </w:pPr>
    <w:rPr>
      <w:rFonts w:ascii="Helvetica" w:hAnsi="Helvetica" w:cs="Helvetica"/>
    </w:rPr>
  </w:style>
  <w:style w:type="paragraph" w:styleId="ListContinue2">
    <w:name w:val="List Continue 2"/>
    <w:basedOn w:val="Normal"/>
    <w:rsid w:val="005D577E"/>
    <w:pPr>
      <w:spacing w:after="120"/>
      <w:ind w:left="720"/>
    </w:pPr>
    <w:rPr>
      <w:rFonts w:ascii="Helvetica" w:hAnsi="Helvetica" w:cs="Helvetica"/>
    </w:rPr>
  </w:style>
  <w:style w:type="paragraph" w:styleId="ListContinue3">
    <w:name w:val="List Continue 3"/>
    <w:basedOn w:val="Normal"/>
    <w:rsid w:val="005D577E"/>
    <w:pPr>
      <w:spacing w:after="120"/>
      <w:ind w:left="1080"/>
    </w:pPr>
    <w:rPr>
      <w:rFonts w:ascii="Helvetica" w:hAnsi="Helvetica" w:cs="Helvetica"/>
    </w:rPr>
  </w:style>
  <w:style w:type="paragraph" w:styleId="ListContinue4">
    <w:name w:val="List Continue 4"/>
    <w:basedOn w:val="Normal"/>
    <w:rsid w:val="005D577E"/>
    <w:pPr>
      <w:spacing w:after="120"/>
      <w:ind w:left="1440"/>
    </w:pPr>
    <w:rPr>
      <w:rFonts w:ascii="Helvetica" w:hAnsi="Helvetica" w:cs="Helvetica"/>
    </w:rPr>
  </w:style>
  <w:style w:type="paragraph" w:styleId="ListContinue5">
    <w:name w:val="List Continue 5"/>
    <w:basedOn w:val="Normal"/>
    <w:rsid w:val="005D577E"/>
    <w:pPr>
      <w:spacing w:after="120"/>
      <w:ind w:left="1800"/>
    </w:pPr>
    <w:rPr>
      <w:rFonts w:ascii="Helvetica" w:hAnsi="Helvetica" w:cs="Helvetica"/>
    </w:rPr>
  </w:style>
  <w:style w:type="paragraph" w:styleId="ListNumber">
    <w:name w:val="List Number"/>
    <w:basedOn w:val="Normal"/>
    <w:rsid w:val="005D577E"/>
    <w:pPr>
      <w:numPr>
        <w:numId w:val="20"/>
      </w:numPr>
    </w:pPr>
    <w:rPr>
      <w:rFonts w:ascii="Helvetica" w:hAnsi="Helvetica" w:cs="Helvetica"/>
    </w:rPr>
  </w:style>
  <w:style w:type="paragraph" w:styleId="ListNumber2">
    <w:name w:val="List Number 2"/>
    <w:basedOn w:val="Normal"/>
    <w:rsid w:val="005D577E"/>
    <w:pPr>
      <w:numPr>
        <w:numId w:val="22"/>
      </w:numPr>
    </w:pPr>
    <w:rPr>
      <w:rFonts w:ascii="Helvetica" w:hAnsi="Helvetica" w:cs="Helvetica"/>
    </w:rPr>
  </w:style>
  <w:style w:type="paragraph" w:styleId="ListNumber3">
    <w:name w:val="List Number 3"/>
    <w:basedOn w:val="Normal"/>
    <w:rsid w:val="005D577E"/>
    <w:pPr>
      <w:numPr>
        <w:numId w:val="24"/>
      </w:numPr>
    </w:pPr>
    <w:rPr>
      <w:rFonts w:ascii="Helvetica" w:hAnsi="Helvetica" w:cs="Helvetica"/>
    </w:rPr>
  </w:style>
  <w:style w:type="paragraph" w:styleId="ListNumber4">
    <w:name w:val="List Number 4"/>
    <w:basedOn w:val="Normal"/>
    <w:rsid w:val="005D577E"/>
    <w:pPr>
      <w:numPr>
        <w:numId w:val="26"/>
      </w:numPr>
    </w:pPr>
    <w:rPr>
      <w:rFonts w:ascii="Helvetica" w:hAnsi="Helvetica" w:cs="Helvetica"/>
    </w:rPr>
  </w:style>
  <w:style w:type="paragraph" w:styleId="ListNumber5">
    <w:name w:val="List Number 5"/>
    <w:basedOn w:val="Normal"/>
    <w:rsid w:val="005D577E"/>
    <w:pPr>
      <w:numPr>
        <w:numId w:val="28"/>
      </w:numPr>
    </w:pPr>
    <w:rPr>
      <w:rFonts w:ascii="Helvetica" w:hAnsi="Helvetica" w:cs="Helvetica"/>
    </w:rPr>
  </w:style>
  <w:style w:type="paragraph" w:styleId="MessageHeader">
    <w:name w:val="Message Header"/>
    <w:basedOn w:val="Normal"/>
    <w:rsid w:val="005D577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</w:style>
  <w:style w:type="numbering" w:styleId="111111">
    <w:name w:val="Outline List 2"/>
    <w:basedOn w:val="NoList"/>
    <w:rsid w:val="005D577E"/>
    <w:pPr>
      <w:numPr>
        <w:numId w:val="30"/>
      </w:numPr>
    </w:pPr>
  </w:style>
  <w:style w:type="numbering" w:styleId="1ai">
    <w:name w:val="Outline List 1"/>
    <w:basedOn w:val="NoList"/>
    <w:rsid w:val="005D577E"/>
    <w:pPr>
      <w:numPr>
        <w:numId w:val="31"/>
      </w:numPr>
    </w:pPr>
  </w:style>
  <w:style w:type="numbering" w:styleId="ArticleSection">
    <w:name w:val="Outline List 3"/>
    <w:basedOn w:val="NoList"/>
    <w:rsid w:val="005D577E"/>
    <w:pPr>
      <w:numPr>
        <w:numId w:val="33"/>
      </w:numPr>
    </w:pPr>
  </w:style>
  <w:style w:type="paragraph" w:styleId="BlockText">
    <w:name w:val="Block Text"/>
    <w:basedOn w:val="Normal"/>
    <w:rsid w:val="005D577E"/>
    <w:pPr>
      <w:ind w:left="1440" w:right="1440"/>
    </w:pPr>
  </w:style>
  <w:style w:type="paragraph" w:customStyle="1" w:styleId="Alban1">
    <w:name w:val="Alban 1"/>
    <w:basedOn w:val="BlockText"/>
    <w:rsid w:val="005D577E"/>
    <w:pPr>
      <w:ind w:left="0"/>
    </w:pPr>
  </w:style>
  <w:style w:type="character" w:customStyle="1" w:styleId="FooterChar">
    <w:name w:val="Footer Char"/>
    <w:link w:val="Footer"/>
    <w:uiPriority w:val="99"/>
    <w:rsid w:val="00BE118E"/>
    <w:rPr>
      <w:rFonts w:ascii="Helvetica" w:hAnsi="Helvetica" w:cs="Helvetica"/>
      <w:sz w:val="24"/>
      <w:szCs w:val="24"/>
    </w:rPr>
  </w:style>
  <w:style w:type="paragraph" w:styleId="BalloonText">
    <w:name w:val="Balloon Text"/>
    <w:basedOn w:val="Normal"/>
    <w:link w:val="BalloonTextChar"/>
    <w:rsid w:val="000F4741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0F4741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A740C0"/>
    <w:rPr>
      <w:sz w:val="16"/>
      <w:szCs w:val="16"/>
    </w:rPr>
  </w:style>
  <w:style w:type="paragraph" w:styleId="CommentText">
    <w:name w:val="annotation text"/>
    <w:basedOn w:val="Normal"/>
    <w:link w:val="CommentTextChar"/>
    <w:rsid w:val="00A740C0"/>
    <w:rPr>
      <w:sz w:val="20"/>
      <w:szCs w:val="20"/>
    </w:rPr>
  </w:style>
  <w:style w:type="character" w:customStyle="1" w:styleId="CommentTextChar">
    <w:name w:val="Comment Text Char"/>
    <w:link w:val="CommentText"/>
    <w:rsid w:val="00A740C0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A740C0"/>
    <w:rPr>
      <w:b/>
      <w:bCs/>
    </w:rPr>
  </w:style>
  <w:style w:type="character" w:customStyle="1" w:styleId="CommentSubjectChar">
    <w:name w:val="Comment Subject Char"/>
    <w:link w:val="CommentSubject"/>
    <w:rsid w:val="00A740C0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A740C0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wl.english.purdue.edu/owl/section/2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citationmachine.net/index2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C8DC842E-CAA7-4DD3-A44A-BC42D9966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969</Words>
  <Characters>5527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Daniela Ridley</vt:lpstr>
    </vt:vector>
  </TitlesOfParts>
  <Company>Hewlett-Packard</Company>
  <LinksUpToDate>false</LinksUpToDate>
  <CharactersWithSpaces>6484</CharactersWithSpaces>
  <SharedDoc>false</SharedDoc>
  <HLinks>
    <vt:vector size="12" baseType="variant">
      <vt:variant>
        <vt:i4>786508</vt:i4>
      </vt:variant>
      <vt:variant>
        <vt:i4>3</vt:i4>
      </vt:variant>
      <vt:variant>
        <vt:i4>0</vt:i4>
      </vt:variant>
      <vt:variant>
        <vt:i4>5</vt:i4>
      </vt:variant>
      <vt:variant>
        <vt:lpwstr>http://citationmachine.net/index2.php</vt:lpwstr>
      </vt:variant>
      <vt:variant>
        <vt:lpwstr/>
      </vt:variant>
      <vt:variant>
        <vt:i4>5570651</vt:i4>
      </vt:variant>
      <vt:variant>
        <vt:i4>0</vt:i4>
      </vt:variant>
      <vt:variant>
        <vt:i4>0</vt:i4>
      </vt:variant>
      <vt:variant>
        <vt:i4>5</vt:i4>
      </vt:variant>
      <vt:variant>
        <vt:lpwstr>https://owl.english.purdue.edu/owl/section/2/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 Outline Template</dc:title>
  <dc:subject/>
  <dc:creator>Donald H. Alban Jr.</dc:creator>
  <cp:keywords/>
  <cp:lastModifiedBy>pfleditor@hotmail.com</cp:lastModifiedBy>
  <cp:revision>3</cp:revision>
  <dcterms:created xsi:type="dcterms:W3CDTF">2018-05-05T12:25:00Z</dcterms:created>
  <dcterms:modified xsi:type="dcterms:W3CDTF">2018-05-05T12:29:00Z</dcterms:modified>
</cp:coreProperties>
</file>